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6A2" w:rsidRPr="00D400D5" w:rsidRDefault="008306A2" w:rsidP="00D400D5">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8306A2" w:rsidRPr="00D400D5" w:rsidRDefault="008306A2" w:rsidP="00D400D5">
      <w:pPr>
        <w:pStyle w:val="ConsTitle"/>
        <w:ind w:right="-185"/>
        <w:jc w:val="center"/>
        <w:rPr>
          <w:rFonts w:ascii="Times New Roman" w:hAnsi="Times New Roman" w:cs="Times New Roman"/>
          <w:i/>
          <w:iCs/>
          <w:sz w:val="22"/>
          <w:szCs w:val="22"/>
        </w:rPr>
      </w:pPr>
      <w:r w:rsidRPr="00D400D5">
        <w:rPr>
          <w:rFonts w:ascii="Times New Roman" w:hAnsi="Times New Roman" w:cs="Times New Roman"/>
          <w:i/>
          <w:iCs/>
          <w:sz w:val="22"/>
          <w:szCs w:val="22"/>
        </w:rPr>
        <w:t>муниципального образования «Забитуй»</w:t>
      </w:r>
    </w:p>
    <w:p w:rsidR="008306A2" w:rsidRPr="00D400D5" w:rsidRDefault="008306A2" w:rsidP="00D400D5">
      <w:pPr>
        <w:pStyle w:val="ConsTitle"/>
        <w:ind w:right="-185"/>
        <w:jc w:val="center"/>
        <w:rPr>
          <w:rFonts w:ascii="Times New Roman" w:hAnsi="Times New Roman" w:cs="Times New Roman"/>
          <w:sz w:val="22"/>
          <w:szCs w:val="22"/>
        </w:rPr>
      </w:pPr>
      <w:r w:rsidRPr="00D400D5">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 3/223-дмо от 10.03.2016 г,  решение 3/238-дмо от 14.10.2016 г, решение 3/259-дмо от 07.02.2017 г, решение 3/274 -дмо от 08.11.2017г, решение 3/290-дмо от 30.01.2018г. с изменениями )</w:t>
      </w:r>
    </w:p>
    <w:p w:rsidR="008306A2" w:rsidRPr="00D400D5" w:rsidRDefault="008306A2" w:rsidP="00D400D5">
      <w:pPr>
        <w:pStyle w:val="ConsTitle"/>
        <w:jc w:val="both"/>
        <w:rPr>
          <w:rFonts w:ascii="Times New Roman" w:hAnsi="Times New Roman" w:cs="Times New Roman"/>
          <w:b w:val="0"/>
          <w:bCs w:val="0"/>
          <w:i/>
          <w:iCs/>
          <w:sz w:val="22"/>
          <w:szCs w:val="22"/>
        </w:rPr>
      </w:pPr>
    </w:p>
    <w:p w:rsidR="008306A2" w:rsidRPr="00D400D5" w:rsidRDefault="008306A2"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8306A2" w:rsidRPr="00D400D5" w:rsidRDefault="008306A2"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8306A2" w:rsidRPr="00D400D5" w:rsidRDefault="008306A2"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8306A2" w:rsidRPr="00D400D5" w:rsidRDefault="008306A2" w:rsidP="00D400D5">
      <w:pPr>
        <w:pStyle w:val="ConsNormal"/>
        <w:ind w:firstLine="0"/>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 Муниципальное образование «Забитуй»</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8306A2" w:rsidRPr="00D400D5" w:rsidRDefault="008306A2"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2.  Муниципальное образование «Забитуй» наделено статусом сельского поселения Законом  Усть-Ордынского Бурятского автономного округа от 30.12.2004 года № 67-ОЗ</w:t>
      </w:r>
    </w:p>
    <w:p w:rsidR="008306A2"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Понятия «Поселение», «муниципальное образование», далее по тексту настоящего Устава используются в равной мере для обозначения  муниципального образования «Забитуй».</w:t>
      </w:r>
    </w:p>
    <w:p w:rsidR="008306A2" w:rsidRPr="00675B02" w:rsidRDefault="008306A2" w:rsidP="00675B02">
      <w:pPr>
        <w:ind w:firstLine="709"/>
        <w:jc w:val="both"/>
        <w:rPr>
          <w:color w:val="000000"/>
          <w:sz w:val="22"/>
          <w:szCs w:val="22"/>
        </w:rPr>
      </w:pPr>
      <w:r w:rsidRPr="00675B02">
        <w:rPr>
          <w:color w:val="000000"/>
          <w:sz w:val="22"/>
          <w:szCs w:val="22"/>
        </w:rPr>
        <w:t>Наименование муниципального образования – муни</w:t>
      </w:r>
      <w:r>
        <w:rPr>
          <w:color w:val="000000"/>
          <w:sz w:val="22"/>
          <w:szCs w:val="22"/>
        </w:rPr>
        <w:t>ципальное образование «Забитуй».</w:t>
      </w:r>
      <w:r w:rsidRPr="00675B02">
        <w:rPr>
          <w:color w:val="000000"/>
          <w:sz w:val="22"/>
          <w:szCs w:val="22"/>
        </w:rPr>
        <w:t xml:space="preserve"> </w:t>
      </w:r>
    </w:p>
    <w:p w:rsidR="008306A2" w:rsidRPr="00D400D5" w:rsidRDefault="008306A2" w:rsidP="00D400D5">
      <w:pPr>
        <w:pStyle w:val="ConsNormal"/>
        <w:ind w:firstLine="709"/>
        <w:jc w:val="both"/>
        <w:rPr>
          <w:rFonts w:ascii="Times New Roman" w:hAnsi="Times New Roman" w:cs="Times New Roman"/>
          <w:color w:val="000000"/>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 Население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400D5">
        <w:rPr>
          <w:rFonts w:ascii="Times New Roman" w:hAnsi="Times New Roman" w:cs="Times New Roman"/>
          <w:color w:val="000000"/>
          <w:spacing w:val="1"/>
          <w:sz w:val="22"/>
          <w:szCs w:val="22"/>
        </w:rPr>
        <w:t xml:space="preserve">№ 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Pr="00D400D5">
        <w:rPr>
          <w:rFonts w:ascii="Times New Roman" w:hAnsi="Times New Roman" w:cs="Times New Roman"/>
          <w:sz w:val="22"/>
          <w:szCs w:val="22"/>
        </w:rPr>
        <w:t>№ 131-ФЗ), с указанием перечня населенных пунктов, входящих в состав  территории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8306A2" w:rsidRPr="00D400D5" w:rsidRDefault="008306A2"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В состав территории Поселения входят земли независимо от форм собственности и целевого назначения.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ind w:firstLine="709"/>
        <w:jc w:val="both"/>
        <w:rPr>
          <w:sz w:val="22"/>
          <w:szCs w:val="22"/>
        </w:rPr>
      </w:pPr>
      <w:r w:rsidRPr="00D400D5">
        <w:rPr>
          <w:sz w:val="22"/>
          <w:szCs w:val="22"/>
        </w:rPr>
        <w:t xml:space="preserve">1. </w:t>
      </w:r>
      <w:bookmarkStart w:id="0" w:name="sub_901"/>
      <w:r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306A2" w:rsidRPr="00D400D5" w:rsidRDefault="008306A2" w:rsidP="00D400D5">
      <w:pPr>
        <w:ind w:firstLine="709"/>
        <w:jc w:val="both"/>
        <w:rPr>
          <w:sz w:val="22"/>
          <w:szCs w:val="22"/>
        </w:rPr>
      </w:pPr>
      <w:bookmarkStart w:id="1" w:name="sub_902"/>
      <w:bookmarkEnd w:id="0"/>
      <w:r w:rsidRPr="00D400D5">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8306A2" w:rsidRPr="00D400D5" w:rsidRDefault="008306A2" w:rsidP="00D400D5">
      <w:pPr>
        <w:ind w:firstLine="709"/>
        <w:jc w:val="both"/>
        <w:rPr>
          <w:sz w:val="22"/>
          <w:szCs w:val="22"/>
        </w:rPr>
      </w:pPr>
      <w:bookmarkStart w:id="2" w:name="sub_903"/>
      <w:bookmarkEnd w:id="1"/>
      <w:r w:rsidRPr="00D400D5">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w:t>
      </w:r>
    </w:p>
    <w:p w:rsidR="008306A2" w:rsidRPr="00D400D5" w:rsidRDefault="008306A2"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8306A2" w:rsidRPr="00D400D5" w:rsidRDefault="008306A2"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8306A2" w:rsidRPr="00D400D5" w:rsidRDefault="008306A2"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Местное самоуправление в Поселении осуществляется населением:</w:t>
      </w: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непосредственно путем:</w:t>
      </w:r>
    </w:p>
    <w:p w:rsidR="008306A2" w:rsidRPr="00D400D5" w:rsidRDefault="008306A2"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участия в местном референдуме, муниципальных выборах; </w:t>
      </w:r>
    </w:p>
    <w:p w:rsidR="008306A2" w:rsidRPr="00D400D5" w:rsidRDefault="008306A2"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отзыву Главы Поселения, депутата Думы Поселения;</w:t>
      </w:r>
    </w:p>
    <w:p w:rsidR="008306A2" w:rsidRPr="00D400D5" w:rsidRDefault="008306A2"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вопросам изменения границ Поселения, преобразования Поселения;</w:t>
      </w:r>
    </w:p>
    <w:p w:rsidR="008306A2" w:rsidRPr="00D400D5" w:rsidRDefault="008306A2"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правотворческой инициативы граждан; </w:t>
      </w:r>
    </w:p>
    <w:p w:rsidR="008306A2" w:rsidRPr="00D400D5" w:rsidRDefault="008306A2"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территориального общественного самоуправления;</w:t>
      </w:r>
    </w:p>
    <w:p w:rsidR="008306A2" w:rsidRPr="00D400D5" w:rsidRDefault="008306A2"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через органы местного самоуправления и территориальное общественное самоуправление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8306A2" w:rsidRPr="00D400D5" w:rsidRDefault="008306A2"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2) установление, изменение и отмена местных налогов и сборов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3) владение, пользование и распоряжение имуществом, находящимся в муниципальной собственности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8306A2" w:rsidRPr="00D400D5" w:rsidRDefault="008306A2"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8306A2" w:rsidRPr="00D400D5" w:rsidRDefault="008306A2"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306A2" w:rsidRDefault="008306A2"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8306A2" w:rsidRPr="00675B02" w:rsidRDefault="008306A2"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306A2" w:rsidRPr="00D400D5" w:rsidRDefault="008306A2" w:rsidP="00D400D5">
      <w:pPr>
        <w:autoSpaceDE w:val="0"/>
        <w:autoSpaceDN w:val="0"/>
        <w:adjustRightInd w:val="0"/>
        <w:ind w:firstLine="540"/>
        <w:jc w:val="both"/>
        <w:rPr>
          <w:sz w:val="22"/>
          <w:szCs w:val="22"/>
        </w:rPr>
      </w:pPr>
      <w:r w:rsidRPr="00D400D5">
        <w:rPr>
          <w:sz w:val="22"/>
          <w:szCs w:val="22"/>
        </w:rPr>
        <w:t xml:space="preserve">9) утверждение правил благоустройства территории поселения, </w:t>
      </w:r>
      <w:r>
        <w:rPr>
          <w:sz w:val="22"/>
          <w:szCs w:val="22"/>
        </w:rPr>
        <w:t>осуществление контроля за их соблюдением, организация благоустройства территории поселения в соответствии с указанными правилами</w:t>
      </w:r>
      <w:r w:rsidRPr="00D400D5">
        <w:rPr>
          <w:sz w:val="22"/>
          <w:szCs w:val="22"/>
        </w:rPr>
        <w:t>;</w:t>
      </w:r>
    </w:p>
    <w:p w:rsidR="008306A2" w:rsidRPr="00D400D5" w:rsidRDefault="008306A2" w:rsidP="00D400D5">
      <w:pPr>
        <w:autoSpaceDE w:val="0"/>
        <w:autoSpaceDN w:val="0"/>
        <w:adjustRightInd w:val="0"/>
        <w:ind w:firstLine="540"/>
        <w:jc w:val="both"/>
        <w:rPr>
          <w:sz w:val="22"/>
          <w:szCs w:val="22"/>
        </w:rPr>
      </w:pPr>
      <w:r w:rsidRPr="00D400D5">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306A2" w:rsidRPr="00D400D5" w:rsidRDefault="008306A2" w:rsidP="00D400D5">
      <w:pPr>
        <w:autoSpaceDE w:val="0"/>
        <w:autoSpaceDN w:val="0"/>
        <w:adjustRightInd w:val="0"/>
        <w:ind w:firstLine="540"/>
        <w:jc w:val="both"/>
        <w:rPr>
          <w:sz w:val="22"/>
          <w:szCs w:val="22"/>
        </w:rPr>
      </w:pPr>
      <w:r w:rsidRPr="00D400D5">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8306A2" w:rsidRPr="00D400D5" w:rsidRDefault="008306A2" w:rsidP="00D400D5">
      <w:pPr>
        <w:autoSpaceDE w:val="0"/>
        <w:autoSpaceDN w:val="0"/>
        <w:adjustRightInd w:val="0"/>
        <w:ind w:firstLine="540"/>
        <w:jc w:val="both"/>
        <w:rPr>
          <w:sz w:val="22"/>
          <w:szCs w:val="22"/>
        </w:rPr>
      </w:pPr>
      <w:r w:rsidRPr="00D400D5">
        <w:rPr>
          <w:sz w:val="22"/>
          <w:szCs w:val="22"/>
        </w:rPr>
        <w:t>12) организация и осуществление мероприятий по работе с детьми и молодежью в поселении;</w:t>
      </w:r>
    </w:p>
    <w:p w:rsidR="008306A2" w:rsidRPr="00D400D5" w:rsidRDefault="008306A2" w:rsidP="00D400D5">
      <w:pPr>
        <w:autoSpaceDE w:val="0"/>
        <w:autoSpaceDN w:val="0"/>
        <w:adjustRightInd w:val="0"/>
        <w:ind w:firstLine="540"/>
        <w:jc w:val="both"/>
        <w:rPr>
          <w:sz w:val="22"/>
          <w:szCs w:val="22"/>
        </w:rPr>
      </w:pPr>
      <w:r w:rsidRPr="00D400D5">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306A2" w:rsidRPr="00D400D5" w:rsidRDefault="008306A2" w:rsidP="00D400D5">
      <w:pPr>
        <w:autoSpaceDE w:val="0"/>
        <w:autoSpaceDN w:val="0"/>
        <w:adjustRightInd w:val="0"/>
        <w:ind w:firstLine="540"/>
        <w:jc w:val="both"/>
        <w:rPr>
          <w:sz w:val="22"/>
          <w:szCs w:val="22"/>
        </w:rPr>
      </w:pPr>
      <w:r w:rsidRPr="00D400D5">
        <w:rPr>
          <w:sz w:val="22"/>
          <w:szCs w:val="22"/>
        </w:rPr>
        <w:t>2. В соответствии с Законом Иркутской области №96-оз к вопросам местного значения Поселения относятся вопросы:</w:t>
      </w:r>
    </w:p>
    <w:p w:rsidR="008306A2" w:rsidRPr="00D400D5" w:rsidRDefault="008306A2" w:rsidP="00D400D5">
      <w:pPr>
        <w:autoSpaceDE w:val="0"/>
        <w:autoSpaceDN w:val="0"/>
        <w:adjustRightInd w:val="0"/>
        <w:ind w:firstLine="540"/>
        <w:jc w:val="both"/>
        <w:rPr>
          <w:sz w:val="22"/>
          <w:szCs w:val="22"/>
        </w:rPr>
      </w:pPr>
      <w:r w:rsidRPr="00D400D5">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306A2" w:rsidRPr="00D400D5" w:rsidRDefault="008306A2" w:rsidP="00D400D5">
      <w:pPr>
        <w:autoSpaceDE w:val="0"/>
        <w:autoSpaceDN w:val="0"/>
        <w:adjustRightInd w:val="0"/>
        <w:ind w:firstLine="540"/>
        <w:jc w:val="both"/>
        <w:rPr>
          <w:sz w:val="22"/>
          <w:szCs w:val="22"/>
        </w:rPr>
      </w:pPr>
      <w:r w:rsidRPr="00D400D5">
        <w:rPr>
          <w:sz w:val="22"/>
          <w:szCs w:val="22"/>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sz w:val="22"/>
          <w:szCs w:val="22"/>
        </w:rPr>
        <w:t xml:space="preserve"> организация дорожного движения,</w:t>
      </w:r>
      <w:r w:rsidRPr="00D400D5">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8306A2" w:rsidRPr="00D400D5" w:rsidRDefault="008306A2"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8306A2" w:rsidRPr="00D400D5" w:rsidRDefault="008306A2"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306A2" w:rsidRPr="00D400D5" w:rsidRDefault="008306A2" w:rsidP="00D400D5">
      <w:pPr>
        <w:autoSpaceDE w:val="0"/>
        <w:autoSpaceDN w:val="0"/>
        <w:adjustRightInd w:val="0"/>
        <w:ind w:firstLine="540"/>
        <w:jc w:val="both"/>
        <w:rPr>
          <w:sz w:val="22"/>
          <w:szCs w:val="22"/>
        </w:rPr>
      </w:pPr>
      <w:r w:rsidRPr="00D400D5">
        <w:rPr>
          <w:sz w:val="22"/>
          <w:szCs w:val="22"/>
        </w:rPr>
        <w:t>5) участие в предупреждении и ликвидации последствий чрезвычайных ситуаций в границах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306A2" w:rsidRPr="00D400D5" w:rsidRDefault="008306A2" w:rsidP="00D400D5">
      <w:pPr>
        <w:autoSpaceDE w:val="0"/>
        <w:autoSpaceDN w:val="0"/>
        <w:adjustRightInd w:val="0"/>
        <w:ind w:firstLine="540"/>
        <w:jc w:val="both"/>
        <w:rPr>
          <w:sz w:val="22"/>
          <w:szCs w:val="22"/>
        </w:rPr>
      </w:pPr>
      <w:r w:rsidRPr="00D400D5">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306A2" w:rsidRPr="00D400D5" w:rsidRDefault="008306A2" w:rsidP="00D400D5">
      <w:pPr>
        <w:autoSpaceDE w:val="0"/>
        <w:autoSpaceDN w:val="0"/>
        <w:adjustRightInd w:val="0"/>
        <w:ind w:firstLine="540"/>
        <w:jc w:val="both"/>
        <w:rPr>
          <w:sz w:val="22"/>
          <w:szCs w:val="22"/>
        </w:rPr>
      </w:pPr>
      <w:r w:rsidRPr="00D400D5">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8306A2" w:rsidRPr="00D400D5" w:rsidRDefault="008306A2" w:rsidP="00D400D5">
      <w:pPr>
        <w:autoSpaceDE w:val="0"/>
        <w:autoSpaceDN w:val="0"/>
        <w:adjustRightInd w:val="0"/>
        <w:ind w:firstLine="540"/>
        <w:jc w:val="both"/>
        <w:rPr>
          <w:sz w:val="22"/>
          <w:szCs w:val="22"/>
        </w:rPr>
      </w:pPr>
      <w:r w:rsidRPr="00D400D5">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9" w:history="1">
        <w:r w:rsidRPr="00D400D5">
          <w:rPr>
            <w:sz w:val="22"/>
            <w:szCs w:val="22"/>
          </w:rPr>
          <w:t>кодексом</w:t>
        </w:r>
      </w:hyperlink>
      <w:r w:rsidRPr="00D400D5">
        <w:rPr>
          <w:sz w:val="22"/>
          <w:szCs w:val="22"/>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8306A2" w:rsidRPr="00D400D5" w:rsidRDefault="008306A2"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306A2" w:rsidRPr="00D400D5" w:rsidRDefault="008306A2"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8306A2" w:rsidRPr="00D400D5" w:rsidRDefault="008306A2"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306A2" w:rsidRPr="00D400D5" w:rsidRDefault="008306A2" w:rsidP="00D400D5">
      <w:pPr>
        <w:autoSpaceDE w:val="0"/>
        <w:autoSpaceDN w:val="0"/>
        <w:adjustRightInd w:val="0"/>
        <w:ind w:firstLine="540"/>
        <w:jc w:val="both"/>
        <w:rPr>
          <w:sz w:val="22"/>
          <w:szCs w:val="22"/>
        </w:rPr>
      </w:pPr>
      <w:r w:rsidRPr="00D400D5">
        <w:rPr>
          <w:sz w:val="22"/>
          <w:szCs w:val="22"/>
        </w:rPr>
        <w:t>13) осуществление мер по противодействию коррупции в границах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8306A2" w:rsidRPr="00D400D5" w:rsidRDefault="008306A2"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8306A2" w:rsidRPr="00D400D5" w:rsidRDefault="008306A2"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8306A2" w:rsidRPr="00D400D5" w:rsidRDefault="008306A2"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8306A2" w:rsidRPr="00D400D5" w:rsidRDefault="008306A2"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306A2" w:rsidRPr="00D400D5" w:rsidRDefault="008306A2"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306A2" w:rsidRPr="00D400D5" w:rsidRDefault="008306A2"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306A2" w:rsidRPr="00D400D5" w:rsidRDefault="008306A2"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8306A2" w:rsidRPr="00D400D5" w:rsidRDefault="008306A2"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8306A2" w:rsidRPr="00D400D5" w:rsidRDefault="008306A2"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306A2" w:rsidRPr="00D400D5" w:rsidRDefault="008306A2"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8306A2" w:rsidRPr="00D400D5" w:rsidRDefault="008306A2"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306A2" w:rsidRPr="00D400D5" w:rsidRDefault="008306A2" w:rsidP="00D400D5">
      <w:pPr>
        <w:autoSpaceDE w:val="0"/>
        <w:autoSpaceDN w:val="0"/>
        <w:adjustRightInd w:val="0"/>
        <w:ind w:firstLine="540"/>
        <w:jc w:val="both"/>
        <w:rPr>
          <w:sz w:val="22"/>
          <w:szCs w:val="22"/>
        </w:rPr>
      </w:pPr>
      <w:r w:rsidRPr="00D400D5">
        <w:rPr>
          <w:sz w:val="22"/>
          <w:szCs w:val="22"/>
        </w:rPr>
        <w:t xml:space="preserve"> 12) </w:t>
      </w:r>
      <w:r>
        <w:rPr>
          <w:sz w:val="22"/>
          <w:szCs w:val="22"/>
        </w:rPr>
        <w:t>считать утратившим силу;</w:t>
      </w:r>
    </w:p>
    <w:p w:rsidR="008306A2" w:rsidRPr="00D400D5" w:rsidRDefault="008306A2" w:rsidP="00D400D5">
      <w:pPr>
        <w:jc w:val="both"/>
        <w:rPr>
          <w:color w:val="000000"/>
          <w:sz w:val="22"/>
          <w:szCs w:val="22"/>
        </w:rPr>
      </w:pPr>
      <w:r w:rsidRPr="00D400D5">
        <w:rPr>
          <w:sz w:val="22"/>
          <w:szCs w:val="22"/>
        </w:rPr>
        <w:t xml:space="preserve">           13) </w:t>
      </w:r>
      <w:r w:rsidRPr="00D400D5">
        <w:rPr>
          <w:color w:val="000000"/>
          <w:sz w:val="22"/>
          <w:szCs w:val="22"/>
        </w:rPr>
        <w:t>осуществление мероприятий по отлову и содержанию безнадзорных животных, обитающих на территории поселения».</w:t>
      </w:r>
    </w:p>
    <w:p w:rsidR="008306A2" w:rsidRPr="00D400D5" w:rsidRDefault="008306A2" w:rsidP="00D400D5">
      <w:pPr>
        <w:jc w:val="both"/>
        <w:rPr>
          <w:sz w:val="22"/>
          <w:szCs w:val="22"/>
        </w:rPr>
      </w:pPr>
      <w:r w:rsidRPr="00D400D5">
        <w:rPr>
          <w:sz w:val="22"/>
          <w:szCs w:val="22"/>
        </w:rPr>
        <w:t xml:space="preserve">          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306A2" w:rsidRPr="00D400D5" w:rsidRDefault="008306A2" w:rsidP="00D400D5">
      <w:pPr>
        <w:jc w:val="both"/>
        <w:rPr>
          <w:color w:val="FF0000"/>
          <w:sz w:val="22"/>
          <w:szCs w:val="22"/>
        </w:rPr>
      </w:pPr>
      <w:r w:rsidRPr="00D400D5">
        <w:rPr>
          <w:sz w:val="22"/>
          <w:szCs w:val="22"/>
        </w:rPr>
        <w:t xml:space="preserve">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306A2" w:rsidRPr="00D400D5" w:rsidRDefault="008306A2" w:rsidP="00D400D5">
      <w:pPr>
        <w:autoSpaceDE w:val="0"/>
        <w:autoSpaceDN w:val="0"/>
        <w:adjustRightInd w:val="0"/>
        <w:ind w:firstLine="709"/>
        <w:jc w:val="both"/>
        <w:rPr>
          <w:sz w:val="22"/>
          <w:szCs w:val="22"/>
        </w:rPr>
      </w:pPr>
      <w:r w:rsidRPr="00D400D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306A2" w:rsidRPr="00D400D5" w:rsidRDefault="008306A2" w:rsidP="00D400D5">
      <w:pPr>
        <w:autoSpaceDE w:val="0"/>
        <w:autoSpaceDN w:val="0"/>
        <w:adjustRightInd w:val="0"/>
        <w:ind w:firstLine="709"/>
        <w:jc w:val="both"/>
        <w:rPr>
          <w:sz w:val="22"/>
          <w:szCs w:val="22"/>
        </w:rPr>
      </w:pPr>
    </w:p>
    <w:p w:rsidR="008306A2"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8306A2" w:rsidRPr="00675B02" w:rsidRDefault="008306A2"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8306A2" w:rsidRPr="00D400D5" w:rsidRDefault="008306A2" w:rsidP="00D400D5">
      <w:pPr>
        <w:autoSpaceDE w:val="0"/>
        <w:autoSpaceDN w:val="0"/>
        <w:adjustRightInd w:val="0"/>
        <w:ind w:firstLine="709"/>
        <w:jc w:val="both"/>
        <w:rPr>
          <w:sz w:val="22"/>
          <w:szCs w:val="22"/>
        </w:rPr>
      </w:pPr>
      <w:r w:rsidRPr="00D400D5">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 xml:space="preserve"> 6) полномочиями по организации теплоснабжения, предусмотренными Федеральным законом «О теплоснабжении»;</w:t>
      </w:r>
    </w:p>
    <w:p w:rsidR="008306A2" w:rsidRDefault="008306A2"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8306A2" w:rsidRPr="00675B02" w:rsidRDefault="008306A2"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8306A2" w:rsidRPr="00D400D5" w:rsidRDefault="008306A2"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8306A2" w:rsidRPr="00D400D5" w:rsidRDefault="008306A2"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8306A2" w:rsidRPr="00D400D5" w:rsidRDefault="008306A2"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8306A2" w:rsidRPr="00D400D5" w:rsidRDefault="008306A2" w:rsidP="00D400D5">
      <w:pPr>
        <w:pStyle w:val="ConsNormal"/>
        <w:jc w:val="both"/>
        <w:rPr>
          <w:rFonts w:ascii="Times New Roman" w:hAnsi="Times New Roman" w:cs="Times New Roman"/>
          <w:b/>
          <w:bCs/>
          <w:sz w:val="22"/>
          <w:szCs w:val="22"/>
        </w:rPr>
      </w:pPr>
    </w:p>
    <w:p w:rsidR="008306A2" w:rsidRPr="00D400D5" w:rsidRDefault="008306A2"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8306A2" w:rsidRPr="00D400D5" w:rsidRDefault="008306A2" w:rsidP="00D400D5">
      <w:pPr>
        <w:pStyle w:val="ConsNormal"/>
        <w:jc w:val="both"/>
        <w:rPr>
          <w:rFonts w:ascii="Times New Roman" w:hAnsi="Times New Roman" w:cs="Times New Roman"/>
          <w:b/>
          <w:bCs/>
          <w:sz w:val="22"/>
          <w:szCs w:val="22"/>
        </w:rPr>
      </w:pPr>
    </w:p>
    <w:p w:rsidR="008306A2" w:rsidRPr="00D400D5" w:rsidRDefault="008306A2"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8306A2" w:rsidRPr="00D400D5" w:rsidRDefault="008306A2" w:rsidP="00D400D5">
      <w:pPr>
        <w:pStyle w:val="ConsNormal"/>
        <w:numPr>
          <w:ilvl w:val="0"/>
          <w:numId w:val="9"/>
        </w:numPr>
        <w:tabs>
          <w:tab w:val="clear" w:pos="1080"/>
          <w:tab w:val="num" w:pos="0"/>
        </w:tabs>
        <w:ind w:left="0" w:firstLine="720"/>
        <w:jc w:val="both"/>
        <w:rPr>
          <w:rFonts w:ascii="Times New Roman" w:hAnsi="Times New Roman" w:cs="Times New Roman"/>
          <w:sz w:val="22"/>
          <w:szCs w:val="22"/>
        </w:rPr>
      </w:pPr>
      <w:r w:rsidRPr="00D400D5">
        <w:rPr>
          <w:rFonts w:ascii="Times New Roman" w:hAnsi="Times New Roman" w:cs="Times New Roman"/>
          <w:sz w:val="22"/>
          <w:szCs w:val="22"/>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06A2" w:rsidRPr="00D400D5" w:rsidRDefault="008306A2" w:rsidP="00D400D5">
      <w:pPr>
        <w:autoSpaceDE w:val="0"/>
        <w:autoSpaceDN w:val="0"/>
        <w:adjustRightInd w:val="0"/>
        <w:ind w:firstLine="709"/>
        <w:jc w:val="both"/>
        <w:outlineLvl w:val="1"/>
        <w:rPr>
          <w:sz w:val="22"/>
          <w:szCs w:val="22"/>
        </w:rPr>
      </w:pPr>
    </w:p>
    <w:p w:rsidR="008306A2"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8306A2" w:rsidRPr="00D400D5" w:rsidRDefault="008306A2"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8306A2" w:rsidRPr="00D400D5" w:rsidRDefault="008306A2" w:rsidP="00D400D5">
      <w:pPr>
        <w:pStyle w:val="ConsNonformat"/>
        <w:jc w:val="both"/>
        <w:rPr>
          <w:rFonts w:ascii="Times New Roman" w:hAnsi="Times New Roman" w:cs="Times New Roman"/>
          <w:sz w:val="22"/>
          <w:szCs w:val="22"/>
        </w:rPr>
      </w:pPr>
    </w:p>
    <w:p w:rsidR="008306A2" w:rsidRPr="00D400D5" w:rsidRDefault="008306A2"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8306A2" w:rsidRPr="00D400D5" w:rsidRDefault="008306A2"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8306A2" w:rsidRPr="00D400D5" w:rsidRDefault="008306A2"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8306A2" w:rsidRPr="00D400D5" w:rsidRDefault="008306A2" w:rsidP="00D400D5">
      <w:pPr>
        <w:pStyle w:val="ConsNormal"/>
        <w:spacing w:after="120"/>
        <w:ind w:firstLine="709"/>
        <w:jc w:val="center"/>
        <w:rPr>
          <w:rFonts w:ascii="Times New Roman" w:hAnsi="Times New Roman" w:cs="Times New Roman"/>
          <w:b/>
          <w:bCs/>
          <w:sz w:val="22"/>
          <w:szCs w:val="22"/>
        </w:rPr>
      </w:pPr>
    </w:p>
    <w:p w:rsidR="008306A2"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8306A2" w:rsidRPr="00D400D5" w:rsidRDefault="008306A2" w:rsidP="00D400D5">
      <w:pPr>
        <w:ind w:firstLine="709"/>
        <w:jc w:val="both"/>
        <w:rPr>
          <w:sz w:val="22"/>
          <w:szCs w:val="22"/>
        </w:rPr>
      </w:pPr>
      <w:r w:rsidRPr="00D400D5">
        <w:rPr>
          <w:sz w:val="22"/>
          <w:szCs w:val="22"/>
        </w:rPr>
        <w:t>Местный референдум проводится на всей территории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8306A2" w:rsidRPr="00D400D5" w:rsidRDefault="008306A2"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8306A2" w:rsidRPr="00D400D5" w:rsidRDefault="008306A2" w:rsidP="00D400D5">
      <w:pPr>
        <w:autoSpaceDE w:val="0"/>
        <w:autoSpaceDN w:val="0"/>
        <w:adjustRightInd w:val="0"/>
        <w:ind w:firstLine="709"/>
        <w:jc w:val="both"/>
        <w:rPr>
          <w:sz w:val="22"/>
          <w:szCs w:val="22"/>
        </w:rPr>
      </w:pPr>
      <w:r w:rsidRPr="00D400D5">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8306A2" w:rsidRPr="00D400D5" w:rsidRDefault="008306A2"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8306A2" w:rsidRPr="00D400D5" w:rsidRDefault="008306A2"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8306A2" w:rsidRPr="00D400D5" w:rsidRDefault="008306A2" w:rsidP="00D400D5">
      <w:pPr>
        <w:autoSpaceDE w:val="0"/>
        <w:autoSpaceDN w:val="0"/>
        <w:adjustRightInd w:val="0"/>
        <w:ind w:firstLine="709"/>
        <w:jc w:val="both"/>
        <w:rPr>
          <w:sz w:val="22"/>
          <w:szCs w:val="22"/>
        </w:rPr>
      </w:pPr>
      <w:r w:rsidRPr="00D400D5">
        <w:rPr>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8306A2" w:rsidRPr="00D400D5" w:rsidRDefault="008306A2"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8306A2" w:rsidRPr="00D400D5" w:rsidRDefault="008306A2"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8306A2" w:rsidRPr="00D400D5" w:rsidRDefault="008306A2"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8306A2" w:rsidRPr="00D400D5" w:rsidRDefault="008306A2"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8306A2" w:rsidRPr="00D400D5" w:rsidRDefault="008306A2"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8306A2" w:rsidRPr="00D400D5" w:rsidRDefault="008306A2"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8306A2" w:rsidRPr="00D400D5" w:rsidRDefault="008306A2"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8306A2" w:rsidRPr="00D400D5" w:rsidRDefault="008306A2"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8306A2" w:rsidRPr="00D400D5" w:rsidRDefault="008306A2"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8306A2" w:rsidRPr="00D400D5" w:rsidRDefault="008306A2"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8306A2" w:rsidRPr="00D400D5" w:rsidRDefault="008306A2"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8306A2" w:rsidRPr="00D400D5" w:rsidRDefault="008306A2"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8306A2" w:rsidRPr="00D400D5" w:rsidRDefault="008306A2" w:rsidP="00D400D5">
      <w:pPr>
        <w:autoSpaceDE w:val="0"/>
        <w:autoSpaceDN w:val="0"/>
        <w:adjustRightInd w:val="0"/>
        <w:ind w:firstLine="709"/>
        <w:jc w:val="both"/>
        <w:rPr>
          <w:bCs/>
          <w:sz w:val="22"/>
          <w:szCs w:val="22"/>
        </w:rPr>
      </w:pPr>
      <w:bookmarkStart w:id="3" w:name="sub_42"/>
      <w:r w:rsidRPr="00D400D5">
        <w:rPr>
          <w:bCs/>
          <w:sz w:val="22"/>
          <w:szCs w:val="22"/>
        </w:rPr>
        <w:t xml:space="preserve">5. </w:t>
      </w:r>
      <w:bookmarkEnd w:id="3"/>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8306A2" w:rsidRPr="00D400D5" w:rsidRDefault="008306A2"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8306A2" w:rsidRPr="00D400D5" w:rsidRDefault="008306A2"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8306A2" w:rsidRPr="00D400D5" w:rsidRDefault="008306A2"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8306A2" w:rsidRPr="00D400D5" w:rsidRDefault="008306A2"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8306A2" w:rsidRPr="00D400D5" w:rsidRDefault="008306A2"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8306A2" w:rsidRPr="00D400D5" w:rsidRDefault="008306A2"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8306A2" w:rsidRPr="00D400D5" w:rsidRDefault="008306A2" w:rsidP="00D400D5">
      <w:pPr>
        <w:pStyle w:val="ConsNormal"/>
        <w:tabs>
          <w:tab w:val="left" w:pos="9285"/>
        </w:tabs>
        <w:ind w:firstLine="709"/>
        <w:jc w:val="both"/>
        <w:rPr>
          <w:rFonts w:ascii="Times New Roman" w:hAnsi="Times New Roman" w:cs="Times New Roman"/>
          <w:sz w:val="22"/>
          <w:szCs w:val="22"/>
        </w:rPr>
      </w:pPr>
    </w:p>
    <w:p w:rsidR="008306A2"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8306A2" w:rsidRPr="00D400D5" w:rsidRDefault="008306A2"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8306A2" w:rsidRPr="00D400D5" w:rsidRDefault="008306A2" w:rsidP="00525B26">
      <w:pPr>
        <w:pStyle w:val="ConsNormal"/>
        <w:ind w:left="360" w:firstLine="349"/>
        <w:jc w:val="both"/>
        <w:rPr>
          <w:rFonts w:ascii="Times New Roman" w:hAnsi="Times New Roman" w:cs="Times New Roman"/>
          <w:b/>
          <w:bCs/>
          <w:sz w:val="22"/>
          <w:szCs w:val="22"/>
        </w:rPr>
      </w:pPr>
    </w:p>
    <w:p w:rsidR="008306A2" w:rsidRPr="00D400D5" w:rsidRDefault="008306A2"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8306A2" w:rsidRPr="00D400D5" w:rsidRDefault="008306A2" w:rsidP="00525B26">
      <w:pPr>
        <w:pStyle w:val="ConsNormal"/>
        <w:ind w:left="360" w:firstLine="349"/>
        <w:jc w:val="both"/>
        <w:rPr>
          <w:rFonts w:ascii="Times New Roman" w:hAnsi="Times New Roman" w:cs="Times New Roman"/>
          <w:b/>
          <w:bCs/>
          <w:sz w:val="22"/>
          <w:szCs w:val="22"/>
        </w:rPr>
      </w:pP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8306A2" w:rsidRPr="00D400D5" w:rsidRDefault="008306A2"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8306A2" w:rsidRPr="00D400D5" w:rsidRDefault="008306A2" w:rsidP="00525B26">
      <w:pPr>
        <w:pStyle w:val="ConsNormal"/>
        <w:ind w:left="360" w:firstLine="349"/>
        <w:jc w:val="both"/>
        <w:rPr>
          <w:rFonts w:ascii="Times New Roman" w:hAnsi="Times New Roman" w:cs="Times New Roman"/>
          <w:b/>
          <w:bCs/>
          <w:sz w:val="22"/>
          <w:szCs w:val="22"/>
        </w:rPr>
      </w:pPr>
    </w:p>
    <w:p w:rsidR="008306A2" w:rsidRPr="00D400D5" w:rsidRDefault="008306A2"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8306A2" w:rsidRPr="00D400D5" w:rsidRDefault="008306A2" w:rsidP="00525B26">
      <w:pPr>
        <w:pStyle w:val="ConsNormal"/>
        <w:ind w:left="360" w:firstLine="349"/>
        <w:jc w:val="both"/>
        <w:rPr>
          <w:rFonts w:ascii="Times New Roman" w:hAnsi="Times New Roman" w:cs="Times New Roman"/>
          <w:b/>
          <w:bCs/>
          <w:sz w:val="22"/>
          <w:szCs w:val="22"/>
        </w:rPr>
      </w:pPr>
    </w:p>
    <w:p w:rsidR="008306A2" w:rsidRPr="00D400D5" w:rsidRDefault="008306A2"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8306A2" w:rsidRPr="00D400D5" w:rsidRDefault="008306A2"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400D5">
        <w:rPr>
          <w:rFonts w:ascii="Times New Roman" w:hAnsi="Times New Roman" w:cs="Times New Roman"/>
          <w:i/>
          <w:iCs/>
          <w:sz w:val="22"/>
          <w:szCs w:val="22"/>
        </w:rPr>
        <w:t xml:space="preserve">может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8306A2" w:rsidRPr="00D400D5" w:rsidRDefault="008306A2"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8306A2"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306A2" w:rsidRDefault="008306A2"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8306A2" w:rsidRDefault="008306A2"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sz w:val="22"/>
          <w:szCs w:val="22"/>
        </w:rPr>
        <w:t>7. Результаты публичных слушаний подлежат опубликованию (обнародованию),</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включая мотивированное обоснование принятых решений.</w:t>
      </w:r>
    </w:p>
    <w:p w:rsidR="008306A2" w:rsidRPr="000B2B55" w:rsidRDefault="008306A2" w:rsidP="000B2B55">
      <w:pPr>
        <w:jc w:val="both"/>
        <w:rPr>
          <w:color w:val="000000"/>
          <w:sz w:val="22"/>
          <w:szCs w:val="22"/>
        </w:rPr>
      </w:pPr>
      <w:r>
        <w:rPr>
          <w:color w:val="000000"/>
          <w:sz w:val="22"/>
          <w:szCs w:val="22"/>
        </w:rPr>
        <w:t xml:space="preserve">            </w:t>
      </w:r>
      <w:r w:rsidRPr="000B2B55">
        <w:rPr>
          <w:color w:val="000000"/>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w:t>
      </w:r>
      <w:r>
        <w:rPr>
          <w:color w:val="000000"/>
          <w:sz w:val="22"/>
          <w:szCs w:val="22"/>
        </w:rPr>
        <w:t>ти.</w:t>
      </w:r>
    </w:p>
    <w:p w:rsidR="008306A2" w:rsidRPr="000B2B55" w:rsidRDefault="008306A2" w:rsidP="00D400D5">
      <w:pPr>
        <w:pStyle w:val="ConsNormal"/>
        <w:ind w:firstLine="709"/>
        <w:jc w:val="both"/>
        <w:rPr>
          <w:rFonts w:ascii="Times New Roman" w:hAnsi="Times New Roman" w:cs="Times New Roman"/>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D400D5">
        <w:rPr>
          <w:rFonts w:ascii="Times New Roman" w:hAnsi="Times New Roman" w:cs="Times New Roman"/>
          <w:b/>
          <w:bCs/>
          <w:sz w:val="22"/>
          <w:szCs w:val="22"/>
        </w:rPr>
        <w:t>Статья 18. Собрание граждан</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8306A2" w:rsidRPr="00D400D5" w:rsidRDefault="008306A2"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306A2" w:rsidRPr="00D400D5" w:rsidRDefault="008306A2"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8306A2" w:rsidRPr="00D400D5" w:rsidRDefault="008306A2" w:rsidP="00D400D5">
      <w:pPr>
        <w:autoSpaceDE w:val="0"/>
        <w:autoSpaceDN w:val="0"/>
        <w:adjustRightInd w:val="0"/>
        <w:ind w:firstLine="709"/>
        <w:jc w:val="both"/>
        <w:rPr>
          <w:sz w:val="22"/>
          <w:szCs w:val="22"/>
        </w:rPr>
      </w:pPr>
    </w:p>
    <w:p w:rsidR="008306A2" w:rsidRDefault="008306A2"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8306A2" w:rsidRPr="00D400D5" w:rsidRDefault="008306A2" w:rsidP="00243C9B">
      <w:pPr>
        <w:autoSpaceDE w:val="0"/>
        <w:autoSpaceDN w:val="0"/>
        <w:adjustRightInd w:val="0"/>
        <w:ind w:firstLine="709"/>
        <w:jc w:val="both"/>
        <w:rPr>
          <w:b/>
          <w:bCs/>
          <w:sz w:val="22"/>
          <w:szCs w:val="22"/>
        </w:rPr>
      </w:pPr>
    </w:p>
    <w:p w:rsidR="008306A2" w:rsidRPr="00D400D5" w:rsidRDefault="008306A2"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8306A2" w:rsidRPr="00D400D5" w:rsidRDefault="008306A2"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8306A2" w:rsidRPr="00D400D5" w:rsidRDefault="008306A2"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официальному опубликованию (обнародованию).</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8306A2" w:rsidRPr="00D400D5" w:rsidRDefault="008306A2"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Default="008306A2"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8306A2" w:rsidRPr="00D400D5" w:rsidRDefault="008306A2" w:rsidP="00243C9B">
      <w:pPr>
        <w:autoSpaceDE w:val="0"/>
        <w:autoSpaceDN w:val="0"/>
        <w:adjustRightInd w:val="0"/>
        <w:ind w:firstLine="709"/>
        <w:jc w:val="both"/>
        <w:outlineLvl w:val="1"/>
        <w:rPr>
          <w:b/>
          <w:bCs/>
          <w:sz w:val="22"/>
          <w:szCs w:val="22"/>
        </w:rPr>
      </w:pPr>
    </w:p>
    <w:p w:rsidR="008306A2" w:rsidRPr="00D400D5" w:rsidRDefault="008306A2"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8306A2" w:rsidRPr="00D400D5" w:rsidRDefault="008306A2"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8306A2" w:rsidRPr="00D400D5" w:rsidRDefault="008306A2" w:rsidP="00243C9B">
      <w:pPr>
        <w:pStyle w:val="ConsNormal"/>
        <w:ind w:firstLine="709"/>
        <w:jc w:val="center"/>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муниципального образования «Забитуй» – Дума сельского поселения, именуемая в настоящем Уставе как Дума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Глава  муниципального образования «Забитуй» – Глава сельского поселения, именуемый в настоящем Уставе как  Глава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Администрация  муниципального образования «Забитуй»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8306A2" w:rsidRPr="00D400D5" w:rsidRDefault="008306A2" w:rsidP="00D400D5">
      <w:pPr>
        <w:pStyle w:val="ConsNormal"/>
        <w:ind w:firstLine="709"/>
        <w:jc w:val="both"/>
        <w:rPr>
          <w:rFonts w:ascii="Times New Roman" w:hAnsi="Times New Roman" w:cs="Times New Roman"/>
          <w:i/>
          <w:i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Контрольно-счетный орган</w:t>
      </w:r>
      <w:r w:rsidRPr="00D400D5">
        <w:rPr>
          <w:rFonts w:ascii="Times New Roman" w:hAnsi="Times New Roman" w:cs="Times New Roman"/>
          <w:sz w:val="22"/>
          <w:szCs w:val="22"/>
        </w:rPr>
        <w:t xml:space="preserve"> муниципального образования «Забитуй»</w:t>
      </w:r>
      <w:r w:rsidRPr="00D400D5">
        <w:rPr>
          <w:rFonts w:ascii="Times New Roman" w:hAnsi="Times New Roman" w:cs="Times New Roman"/>
          <w:i/>
          <w:iCs/>
          <w:sz w:val="22"/>
          <w:szCs w:val="22"/>
        </w:rPr>
        <w:t xml:space="preserve">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8306A2" w:rsidRPr="00D400D5" w:rsidRDefault="008306A2"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Pr>
          <w:bCs/>
          <w:sz w:val="22"/>
          <w:szCs w:val="22"/>
        </w:rPr>
        <w:t xml:space="preserve">разграничение полномочий между  органами </w:t>
      </w:r>
      <w:r w:rsidRPr="00D400D5">
        <w:rPr>
          <w:bCs/>
          <w:sz w:val="22"/>
          <w:szCs w:val="22"/>
        </w:rPr>
        <w:t xml:space="preserve"> 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8306A2" w:rsidRPr="00D400D5" w:rsidRDefault="008306A2"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8306A2" w:rsidRPr="00D400D5" w:rsidRDefault="008306A2"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соответствии с Федеральным законом № 131-ФЗ в исключительной компетенции Думы Поселения находятся: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8306A2" w:rsidRPr="00D400D5" w:rsidRDefault="008306A2"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8306A2" w:rsidRPr="00D400D5" w:rsidRDefault="008306A2" w:rsidP="00D400D5">
      <w:pPr>
        <w:jc w:val="both"/>
        <w:rPr>
          <w:color w:val="000000"/>
          <w:sz w:val="22"/>
          <w:szCs w:val="22"/>
        </w:rPr>
      </w:pPr>
      <w:r w:rsidRPr="00D400D5">
        <w:rPr>
          <w:sz w:val="22"/>
          <w:szCs w:val="22"/>
        </w:rPr>
        <w:t xml:space="preserve">             4) </w:t>
      </w:r>
      <w:r w:rsidRPr="00D400D5">
        <w:rPr>
          <w:color w:val="000000"/>
          <w:sz w:val="22"/>
          <w:szCs w:val="22"/>
        </w:rPr>
        <w:t>утверждение стратегии социально-экономического развития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8306A2" w:rsidRPr="00D400D5" w:rsidRDefault="008306A2"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306A2" w:rsidRDefault="008306A2"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8306A2" w:rsidRPr="00675577" w:rsidRDefault="008306A2"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утверждение положений об органах администрации Поселения, обладающих правами юридического лица;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правил содержания и благоустройства территории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Постоянные комитеты являются основными органами Думы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экономики Поселения,  хозяйства и муниципальной собственности;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социальной политики.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осуществления  Думой Поселения контрольных функций устанавливается Регламентом  Думы Поселения в соответствии с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8306A2" w:rsidRPr="00D400D5" w:rsidRDefault="008306A2"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статьи 13 Федерального закона № 131-ФЗ, а также в случае упразднения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8306A2" w:rsidRPr="00D400D5" w:rsidRDefault="008306A2"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8306A2" w:rsidRPr="00D400D5" w:rsidRDefault="008306A2"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8306A2" w:rsidRPr="00D400D5" w:rsidRDefault="008306A2"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8306A2" w:rsidRPr="00D400D5" w:rsidRDefault="008306A2"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8306A2" w:rsidRPr="00D400D5" w:rsidRDefault="008306A2"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8306A2" w:rsidRPr="00D400D5" w:rsidRDefault="008306A2"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8306A2" w:rsidRPr="00D400D5" w:rsidRDefault="008306A2"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8306A2" w:rsidRPr="00D400D5" w:rsidRDefault="008306A2"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8306A2" w:rsidRPr="00D400D5" w:rsidRDefault="008306A2"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8306A2" w:rsidRPr="00D400D5" w:rsidRDefault="008306A2"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8306A2" w:rsidRPr="00D400D5" w:rsidRDefault="008306A2"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8306A2" w:rsidRPr="00D400D5" w:rsidRDefault="008306A2"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8306A2" w:rsidRPr="00D400D5" w:rsidRDefault="008306A2"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8306A2" w:rsidRPr="00D400D5" w:rsidRDefault="008306A2"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7) обращаться с запросом;</w:t>
      </w:r>
    </w:p>
    <w:p w:rsidR="008306A2" w:rsidRPr="00D400D5" w:rsidRDefault="008306A2"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8306A2" w:rsidRPr="00D400D5" w:rsidRDefault="008306A2"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8306A2" w:rsidRPr="00D400D5" w:rsidRDefault="008306A2"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8306A2" w:rsidRPr="00D400D5" w:rsidRDefault="008306A2"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8306A2" w:rsidRPr="00D400D5" w:rsidRDefault="008306A2"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8306A2" w:rsidRPr="00D400D5" w:rsidRDefault="008306A2"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8306A2" w:rsidRPr="00D400D5" w:rsidRDefault="008306A2"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8306A2" w:rsidRPr="00D400D5" w:rsidRDefault="008306A2"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8306A2" w:rsidRPr="00D400D5" w:rsidRDefault="008306A2"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8306A2" w:rsidRPr="00D400D5" w:rsidRDefault="008306A2"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8306A2" w:rsidRPr="00D400D5" w:rsidRDefault="008306A2"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8306A2" w:rsidRPr="00D400D5" w:rsidRDefault="008306A2" w:rsidP="00D400D5">
      <w:pPr>
        <w:autoSpaceDE w:val="0"/>
        <w:autoSpaceDN w:val="0"/>
        <w:adjustRightInd w:val="0"/>
        <w:ind w:firstLine="709"/>
        <w:jc w:val="both"/>
        <w:rPr>
          <w:sz w:val="22"/>
          <w:szCs w:val="22"/>
        </w:rPr>
      </w:pPr>
      <w:r w:rsidRPr="00D400D5">
        <w:rPr>
          <w:sz w:val="22"/>
          <w:szCs w:val="22"/>
        </w:rPr>
        <w:t>1)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8306A2" w:rsidRPr="00D400D5" w:rsidRDefault="008306A2"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8306A2" w:rsidRPr="00D400D5" w:rsidRDefault="008306A2"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8306A2" w:rsidRDefault="008306A2"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8306A2" w:rsidRDefault="008306A2"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8306A2" w:rsidRDefault="008306A2"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306A2" w:rsidRDefault="008306A2"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306A2" w:rsidRPr="00D400D5" w:rsidRDefault="008306A2"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8306A2" w:rsidRPr="00D400D5" w:rsidRDefault="008306A2"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8306A2" w:rsidRPr="00D400D5" w:rsidRDefault="008306A2"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8306A2" w:rsidRPr="00D400D5" w:rsidRDefault="008306A2"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8306A2" w:rsidRPr="00D400D5" w:rsidRDefault="008306A2"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8306A2" w:rsidRPr="00D400D5" w:rsidRDefault="008306A2"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8306A2" w:rsidRPr="00D400D5" w:rsidRDefault="008306A2"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8306A2" w:rsidRPr="00D400D5" w:rsidRDefault="008306A2"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8306A2" w:rsidRPr="00D400D5" w:rsidRDefault="008306A2"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8306A2" w:rsidRPr="00D400D5" w:rsidRDefault="008306A2"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8306A2" w:rsidRPr="00D400D5" w:rsidRDefault="008306A2"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w:t>
      </w:r>
      <w:r w:rsidRPr="00D400D5">
        <w:rPr>
          <w:sz w:val="22"/>
          <w:szCs w:val="22"/>
        </w:rPr>
        <w:t>для обнародования отчета  о его деятельности посредством:</w:t>
      </w:r>
    </w:p>
    <w:p w:rsidR="008306A2" w:rsidRPr="00D400D5" w:rsidRDefault="008306A2"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8306A2" w:rsidRPr="00D400D5" w:rsidRDefault="008306A2"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8306A2" w:rsidRPr="00D400D5" w:rsidRDefault="008306A2"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8306A2" w:rsidRPr="00D400D5" w:rsidRDefault="008306A2"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8306A2" w:rsidRPr="00D400D5" w:rsidRDefault="008306A2" w:rsidP="00D400D5">
      <w:pPr>
        <w:ind w:firstLine="708"/>
        <w:jc w:val="both"/>
        <w:rPr>
          <w:sz w:val="22"/>
          <w:szCs w:val="22"/>
        </w:rPr>
      </w:pPr>
      <w:r w:rsidRPr="00D400D5">
        <w:rPr>
          <w:bCs/>
          <w:sz w:val="22"/>
          <w:szCs w:val="22"/>
        </w:rPr>
        <w:t xml:space="preserve">19.1 Депутат Думы Поселения должен соблюдать ограничения и запреты и исполнять обязанности, которые установлены Федеральным </w:t>
      </w:r>
      <w:hyperlink r:id="rId11" w:history="1">
        <w:r w:rsidRPr="00D400D5">
          <w:rPr>
            <w:bCs/>
            <w:sz w:val="22"/>
            <w:szCs w:val="22"/>
          </w:rPr>
          <w:t>законом</w:t>
        </w:r>
      </w:hyperlink>
      <w:r w:rsidRPr="00D400D5">
        <w:rPr>
          <w:bCs/>
          <w:sz w:val="22"/>
          <w:szCs w:val="22"/>
        </w:rPr>
        <w:t xml:space="preserve"> от 25 декабря 2008 года № 273-ФЗ «О противодействии коррупции» и другими федеральными законами.</w:t>
      </w:r>
      <w:r w:rsidRPr="00D400D5">
        <w:rPr>
          <w:sz w:val="22"/>
          <w:szCs w:val="22"/>
        </w:rPr>
        <w:t xml:space="preserve">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sidR="008306A2" w:rsidRPr="00D400D5" w:rsidRDefault="008306A2"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8306A2" w:rsidRPr="00D400D5" w:rsidRDefault="008306A2" w:rsidP="00D400D5">
      <w:pPr>
        <w:ind w:firstLine="708"/>
        <w:jc w:val="both"/>
        <w:rPr>
          <w:sz w:val="22"/>
          <w:szCs w:val="22"/>
        </w:rPr>
      </w:pPr>
      <w:r w:rsidRPr="00D400D5">
        <w:rPr>
          <w:sz w:val="22"/>
          <w:szCs w:val="22"/>
        </w:rPr>
        <w:t>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8306A2" w:rsidRPr="00D400D5" w:rsidRDefault="008306A2" w:rsidP="00D400D5">
      <w:pPr>
        <w:ind w:firstLine="708"/>
        <w:jc w:val="both"/>
        <w:rPr>
          <w:sz w:val="22"/>
          <w:szCs w:val="22"/>
        </w:rPr>
      </w:pPr>
      <w:r w:rsidRPr="00D400D5">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8306A2" w:rsidRPr="00D400D5" w:rsidRDefault="008306A2"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8306A2" w:rsidRPr="00D400D5" w:rsidRDefault="008306A2"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8306A2" w:rsidRPr="00D400D5" w:rsidRDefault="008306A2" w:rsidP="00D400D5">
      <w:pPr>
        <w:autoSpaceDE w:val="0"/>
        <w:autoSpaceDN w:val="0"/>
        <w:adjustRightInd w:val="0"/>
        <w:ind w:firstLine="709"/>
        <w:jc w:val="both"/>
        <w:rPr>
          <w:sz w:val="22"/>
          <w:szCs w:val="22"/>
        </w:rPr>
      </w:pPr>
      <w:r w:rsidRPr="00D400D5">
        <w:rPr>
          <w:sz w:val="22"/>
          <w:szCs w:val="22"/>
        </w:rPr>
        <w:t>1) смерти;</w:t>
      </w:r>
    </w:p>
    <w:p w:rsidR="008306A2" w:rsidRPr="00D400D5" w:rsidRDefault="008306A2"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8306A2" w:rsidRPr="00D400D5" w:rsidRDefault="008306A2"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8306A2" w:rsidRPr="00D400D5" w:rsidRDefault="008306A2"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8306A2" w:rsidRPr="00D400D5" w:rsidRDefault="008306A2"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8306A2" w:rsidRPr="00D400D5" w:rsidRDefault="008306A2"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8306A2" w:rsidRPr="00D400D5" w:rsidRDefault="008306A2" w:rsidP="00D400D5">
      <w:pPr>
        <w:tabs>
          <w:tab w:val="left" w:pos="1080"/>
        </w:tabs>
        <w:autoSpaceDE w:val="0"/>
        <w:autoSpaceDN w:val="0"/>
        <w:adjustRightInd w:val="0"/>
        <w:ind w:firstLine="709"/>
        <w:jc w:val="both"/>
        <w:rPr>
          <w:sz w:val="22"/>
          <w:szCs w:val="22"/>
        </w:rPr>
      </w:pPr>
      <w:r w:rsidRPr="00D400D5">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8) отзыва избирателями;</w:t>
      </w:r>
    </w:p>
    <w:p w:rsidR="008306A2" w:rsidRPr="00D400D5" w:rsidRDefault="008306A2"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8306A2" w:rsidRPr="00D400D5" w:rsidRDefault="008306A2"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8306A2" w:rsidRPr="00D400D5" w:rsidRDefault="008306A2"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8306A2" w:rsidRPr="00D400D5" w:rsidRDefault="008306A2"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8306A2" w:rsidRPr="00D400D5" w:rsidRDefault="008306A2" w:rsidP="00D400D5">
      <w:pPr>
        <w:autoSpaceDE w:val="0"/>
        <w:autoSpaceDN w:val="0"/>
        <w:adjustRightInd w:val="0"/>
        <w:ind w:firstLine="709"/>
        <w:jc w:val="both"/>
        <w:rPr>
          <w:b/>
          <w:bCs/>
          <w:i/>
          <w:iCs/>
          <w:color w:val="FF0000"/>
          <w:sz w:val="22"/>
          <w:szCs w:val="22"/>
        </w:rPr>
      </w:pPr>
    </w:p>
    <w:p w:rsidR="008306A2" w:rsidRPr="00D400D5" w:rsidRDefault="008306A2" w:rsidP="00D400D5">
      <w:pPr>
        <w:autoSpaceDE w:val="0"/>
        <w:autoSpaceDN w:val="0"/>
        <w:adjustRightInd w:val="0"/>
        <w:ind w:firstLine="709"/>
        <w:jc w:val="both"/>
        <w:outlineLvl w:val="1"/>
        <w:rPr>
          <w:b/>
          <w:bCs/>
          <w:sz w:val="22"/>
          <w:szCs w:val="22"/>
        </w:rPr>
      </w:pPr>
      <w:r w:rsidRPr="00D400D5">
        <w:rPr>
          <w:b/>
          <w:bCs/>
          <w:sz w:val="22"/>
          <w:szCs w:val="22"/>
        </w:rPr>
        <w:t>Статья 30.1. Фракции в Думе  муниципального образования «Забитуй»</w:t>
      </w:r>
    </w:p>
    <w:p w:rsidR="008306A2" w:rsidRPr="00D400D5" w:rsidRDefault="008306A2" w:rsidP="00D400D5">
      <w:pPr>
        <w:autoSpaceDE w:val="0"/>
        <w:autoSpaceDN w:val="0"/>
        <w:adjustRightInd w:val="0"/>
        <w:ind w:firstLine="709"/>
        <w:jc w:val="both"/>
        <w:outlineLvl w:val="1"/>
        <w:rPr>
          <w:b/>
          <w:bCs/>
          <w:sz w:val="22"/>
          <w:szCs w:val="22"/>
        </w:rPr>
      </w:pP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2"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3"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Pr="00D400D5">
        <w:rPr>
          <w:bCs/>
          <w:sz w:val="22"/>
          <w:szCs w:val="22"/>
        </w:rPr>
        <w:t>муниципального образовании»Забитуй»,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4"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5"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6"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7" w:history="1">
        <w:r w:rsidRPr="00D400D5">
          <w:rPr>
            <w:bCs/>
            <w:color w:val="000000"/>
            <w:sz w:val="22"/>
            <w:szCs w:val="22"/>
          </w:rPr>
          <w:t>частями 4</w:t>
        </w:r>
      </w:hyperlink>
      <w:r w:rsidRPr="00D400D5">
        <w:rPr>
          <w:bCs/>
          <w:color w:val="000000"/>
          <w:sz w:val="22"/>
          <w:szCs w:val="22"/>
        </w:rPr>
        <w:t xml:space="preserve"> - </w:t>
      </w:r>
      <w:hyperlink r:id="rId18"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8306A2" w:rsidRPr="00D400D5" w:rsidRDefault="008306A2"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9"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населению и Думе Поселения. </w:t>
      </w:r>
    </w:p>
    <w:p w:rsidR="008306A2" w:rsidRPr="00D400D5" w:rsidRDefault="008306A2"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306A2" w:rsidRPr="00D400D5" w:rsidRDefault="008306A2"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6) разрабатывает структуру администрации Поселения и представляет её на утверждение Думе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8306A2"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-части 1.1,2.1 -исключить</w:t>
      </w:r>
    </w:p>
    <w:p w:rsidR="008306A2" w:rsidRPr="00D400D5" w:rsidRDefault="008306A2" w:rsidP="00D400D5">
      <w:pPr>
        <w:pStyle w:val="ConsNormal"/>
        <w:ind w:firstLine="709"/>
        <w:jc w:val="both"/>
        <w:rPr>
          <w:rFonts w:ascii="Times New Roman" w:hAnsi="Times New Roman" w:cs="Times New Roman"/>
          <w:color w:val="FF0000"/>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Вступая в должность, Глава Поселения приносит торжественную присягу: «Вступая в должность Главы  муниципального образования «Забитуй», торжественно клянусь соблюдать Конституцию Российской Федерации, федеральное и региональное законодательство, Устав  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Default="008306A2"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8306A2" w:rsidRPr="00D400D5" w:rsidRDefault="008306A2" w:rsidP="00243C9B">
      <w:pPr>
        <w:pStyle w:val="ConsNonformat"/>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8306A2" w:rsidRPr="00D400D5" w:rsidRDefault="008306A2"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8306A2" w:rsidRPr="00D400D5" w:rsidRDefault="008306A2" w:rsidP="00D400D5">
      <w:pPr>
        <w:autoSpaceDE w:val="0"/>
        <w:autoSpaceDN w:val="0"/>
        <w:adjustRightInd w:val="0"/>
        <w:ind w:firstLine="709"/>
        <w:jc w:val="both"/>
        <w:rPr>
          <w:sz w:val="22"/>
          <w:szCs w:val="22"/>
        </w:rPr>
      </w:pPr>
      <w:r w:rsidRPr="00D400D5">
        <w:rPr>
          <w:sz w:val="22"/>
          <w:szCs w:val="22"/>
        </w:rPr>
        <w:t xml:space="preserve">4) отпуск без сохранения оплаты труда в соответствии с  федеральными законами;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8306A2" w:rsidRPr="00D400D5" w:rsidRDefault="008306A2" w:rsidP="00D400D5">
      <w:pPr>
        <w:jc w:val="both"/>
        <w:rPr>
          <w:sz w:val="22"/>
          <w:szCs w:val="22"/>
        </w:rPr>
      </w:pPr>
      <w:r w:rsidRPr="00D400D5">
        <w:rPr>
          <w:sz w:val="22"/>
          <w:szCs w:val="22"/>
        </w:rPr>
        <w:t xml:space="preserve">             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8306A2" w:rsidRPr="00D400D5" w:rsidRDefault="008306A2"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20" w:history="1">
        <w:r w:rsidRPr="00D400D5">
          <w:rPr>
            <w:rStyle w:val="Hyperlink"/>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1" w:history="1">
        <w:r w:rsidRPr="00D400D5">
          <w:rPr>
            <w:rStyle w:val="Hyperlink"/>
            <w:rFonts w:ascii="Times New Roman" w:hAnsi="Times New Roman" w:cs="Times New Roman"/>
            <w:color w:val="000000"/>
            <w:sz w:val="22"/>
            <w:szCs w:val="22"/>
            <w:lang w:val="ru-RU"/>
          </w:rPr>
          <w:t>3</w:t>
        </w:r>
      </w:hyperlink>
      <w:r w:rsidRPr="00D400D5">
        <w:rPr>
          <w:color w:val="000000"/>
          <w:sz w:val="22"/>
          <w:szCs w:val="22"/>
        </w:rPr>
        <w:t xml:space="preserve">, </w:t>
      </w:r>
      <w:hyperlink r:id="rId22" w:history="1">
        <w:r w:rsidRPr="00D400D5">
          <w:rPr>
            <w:rStyle w:val="Hyperlink"/>
            <w:rFonts w:ascii="Times New Roman" w:hAnsi="Times New Roman" w:cs="Times New Roman"/>
            <w:color w:val="000000"/>
            <w:sz w:val="22"/>
            <w:szCs w:val="22"/>
            <w:lang w:val="ru-RU"/>
          </w:rPr>
          <w:t>6</w:t>
        </w:r>
      </w:hyperlink>
      <w:r w:rsidRPr="00D400D5">
        <w:rPr>
          <w:color w:val="000000"/>
          <w:sz w:val="22"/>
          <w:szCs w:val="22"/>
        </w:rPr>
        <w:t>-</w:t>
      </w:r>
      <w:hyperlink r:id="rId23" w:history="1">
        <w:r w:rsidRPr="00D400D5">
          <w:rPr>
            <w:rStyle w:val="Hyperlink"/>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4" w:history="1">
        <w:r w:rsidRPr="00D400D5">
          <w:rPr>
            <w:rStyle w:val="Hyperlink"/>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5" w:history="1">
        <w:r w:rsidRPr="00D400D5">
          <w:rPr>
            <w:rStyle w:val="Hyperlink"/>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6" w:history="1">
        <w:r w:rsidRPr="00D400D5">
          <w:rPr>
            <w:rStyle w:val="Hyperlink"/>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8306A2" w:rsidRPr="00D400D5" w:rsidRDefault="008306A2"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8306A2" w:rsidRPr="00D400D5" w:rsidRDefault="008306A2"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8306A2" w:rsidRPr="00D400D5" w:rsidRDefault="008306A2"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8306A2" w:rsidRPr="00D400D5" w:rsidRDefault="008306A2"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8306A2" w:rsidRPr="00D400D5" w:rsidRDefault="008306A2" w:rsidP="00D400D5">
      <w:pPr>
        <w:autoSpaceDE w:val="0"/>
        <w:autoSpaceDN w:val="0"/>
        <w:adjustRightInd w:val="0"/>
        <w:ind w:firstLine="720"/>
        <w:jc w:val="both"/>
        <w:rPr>
          <w:sz w:val="22"/>
          <w:szCs w:val="22"/>
        </w:rPr>
      </w:pPr>
      <w:bookmarkStart w:id="4"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8306A2" w:rsidRPr="00D400D5" w:rsidRDefault="008306A2" w:rsidP="00D400D5">
      <w:pPr>
        <w:autoSpaceDE w:val="0"/>
        <w:autoSpaceDN w:val="0"/>
        <w:adjustRightInd w:val="0"/>
        <w:ind w:firstLine="720"/>
        <w:jc w:val="both"/>
        <w:rPr>
          <w:sz w:val="22"/>
          <w:szCs w:val="22"/>
        </w:rPr>
      </w:pPr>
      <w:bookmarkStart w:id="5" w:name="sub_1021"/>
      <w:bookmarkEnd w:id="4"/>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8306A2" w:rsidRPr="00D400D5" w:rsidRDefault="008306A2" w:rsidP="00D400D5">
      <w:pPr>
        <w:autoSpaceDE w:val="0"/>
        <w:autoSpaceDN w:val="0"/>
        <w:adjustRightInd w:val="0"/>
        <w:ind w:firstLine="720"/>
        <w:jc w:val="both"/>
        <w:rPr>
          <w:sz w:val="22"/>
          <w:szCs w:val="22"/>
        </w:rPr>
      </w:pPr>
      <w:bookmarkStart w:id="6" w:name="sub_1022"/>
      <w:bookmarkEnd w:id="5"/>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8306A2" w:rsidRPr="00D400D5" w:rsidRDefault="008306A2" w:rsidP="00D400D5">
      <w:pPr>
        <w:autoSpaceDE w:val="0"/>
        <w:autoSpaceDN w:val="0"/>
        <w:adjustRightInd w:val="0"/>
        <w:ind w:firstLine="720"/>
        <w:jc w:val="both"/>
        <w:rPr>
          <w:sz w:val="22"/>
          <w:szCs w:val="22"/>
        </w:rPr>
      </w:pPr>
      <w:bookmarkStart w:id="7" w:name="sub_103"/>
      <w:bookmarkEnd w:id="6"/>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7"/>
    <w:p w:rsidR="008306A2" w:rsidRPr="00D400D5" w:rsidRDefault="008306A2"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8"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8306A2" w:rsidRPr="00D400D5" w:rsidRDefault="008306A2" w:rsidP="00D400D5">
      <w:pPr>
        <w:ind w:firstLine="900"/>
        <w:jc w:val="both"/>
        <w:rPr>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8306A2" w:rsidRPr="00D400D5" w:rsidRDefault="008306A2"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8306A2" w:rsidRPr="00D400D5" w:rsidRDefault="008306A2"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8306A2" w:rsidRPr="00D400D5" w:rsidRDefault="008306A2"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отзыва избирателями;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8306A2" w:rsidRPr="00D400D5" w:rsidRDefault="008306A2"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3.2, 4-6, 6.1, 6.2, 7, 7.1, 7.2  статьи 13 Федерального закона №131-ФЗ, а также в случае упразднения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8306A2" w:rsidRPr="00D400D5" w:rsidRDefault="008306A2"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8306A2" w:rsidRPr="00D400D5" w:rsidRDefault="008306A2"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8306A2" w:rsidRPr="00D400D5" w:rsidRDefault="008306A2"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8306A2" w:rsidRPr="0031499E" w:rsidRDefault="008306A2" w:rsidP="0031499E">
      <w:pPr>
        <w:ind w:firstLine="720"/>
        <w:jc w:val="both"/>
        <w:rPr>
          <w:color w:val="000000"/>
          <w:sz w:val="22"/>
          <w:szCs w:val="22"/>
        </w:rPr>
      </w:pPr>
      <w:r w:rsidRPr="0031499E">
        <w:rPr>
          <w:sz w:val="22"/>
          <w:szCs w:val="22"/>
        </w:rPr>
        <w:t xml:space="preserve"> </w:t>
      </w: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8306A2" w:rsidRPr="00D400D5" w:rsidRDefault="008306A2" w:rsidP="00D400D5">
      <w:pPr>
        <w:pStyle w:val="ConsNonformat"/>
        <w:ind w:firstLine="709"/>
        <w:jc w:val="both"/>
        <w:rPr>
          <w:rFonts w:ascii="Times New Roman" w:hAnsi="Times New Roman" w:cs="Times New Roman"/>
          <w:color w:val="FF0000"/>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36. Администрация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8306A2" w:rsidRPr="00D400D5" w:rsidRDefault="008306A2"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8306A2" w:rsidRPr="00D400D5" w:rsidRDefault="008306A2"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№129-ФЗ «О государственной регистрации юридических лиц и индивидуальных предпринимателей».</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 xml:space="preserve">Место нахождения:669456,Иркутская область, Аларский район, п.Забитуй, </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8306A2" w:rsidRPr="00D400D5" w:rsidRDefault="008306A2"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8306A2" w:rsidRPr="00D400D5" w:rsidRDefault="008306A2"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8306A2" w:rsidRPr="00D400D5" w:rsidRDefault="008306A2"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органов местного самоуправления  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8306A2" w:rsidRPr="00D400D5" w:rsidRDefault="008306A2" w:rsidP="00D400D5">
      <w:pPr>
        <w:pStyle w:val="ConsNonformat"/>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8306A2" w:rsidRPr="00D400D5" w:rsidRDefault="008306A2"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8306A2" w:rsidRPr="00D400D5" w:rsidRDefault="008306A2" w:rsidP="00D400D5">
      <w:pPr>
        <w:autoSpaceDE w:val="0"/>
        <w:autoSpaceDN w:val="0"/>
        <w:adjustRightInd w:val="0"/>
        <w:ind w:firstLine="540"/>
        <w:jc w:val="both"/>
        <w:outlineLvl w:val="0"/>
        <w:rPr>
          <w:b/>
          <w:bCs/>
          <w:color w:val="000000"/>
          <w:sz w:val="22"/>
          <w:szCs w:val="22"/>
          <w:lang w:eastAsia="en-US"/>
        </w:rPr>
      </w:pPr>
    </w:p>
    <w:p w:rsidR="008306A2" w:rsidRPr="00D400D5" w:rsidRDefault="008306A2"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8306A2" w:rsidRPr="00D400D5" w:rsidRDefault="008306A2"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9"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30"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«Забитуй» осуществляется также законами Иркутской области.</w:t>
      </w:r>
    </w:p>
    <w:p w:rsidR="008306A2" w:rsidRPr="00D400D5" w:rsidRDefault="008306A2" w:rsidP="00D400D5">
      <w:pPr>
        <w:pStyle w:val="ConsNormal"/>
        <w:ind w:firstLine="709"/>
        <w:jc w:val="both"/>
        <w:rPr>
          <w:rFonts w:ascii="Times New Roman" w:hAnsi="Times New Roman" w:cs="Times New Roman"/>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39. Избирательная комиссия  муниципального образования Забитуй».</w:t>
      </w:r>
    </w:p>
    <w:p w:rsidR="008306A2" w:rsidRPr="00D400D5" w:rsidRDefault="008306A2" w:rsidP="00D400D5">
      <w:pPr>
        <w:pStyle w:val="ConsNormal"/>
        <w:ind w:firstLine="709"/>
        <w:jc w:val="both"/>
        <w:rPr>
          <w:rFonts w:ascii="Times New Roman" w:hAnsi="Times New Roman" w:cs="Times New Roman"/>
          <w:b/>
          <w:bCs/>
          <w:i/>
          <w:i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8306A2" w:rsidRPr="00D400D5" w:rsidRDefault="008306A2"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8306A2" w:rsidRPr="00D400D5" w:rsidRDefault="008306A2" w:rsidP="00D400D5">
      <w:pPr>
        <w:autoSpaceDE w:val="0"/>
        <w:autoSpaceDN w:val="0"/>
        <w:adjustRightInd w:val="0"/>
        <w:ind w:firstLine="709"/>
        <w:jc w:val="both"/>
        <w:rPr>
          <w:sz w:val="22"/>
          <w:szCs w:val="22"/>
        </w:rPr>
      </w:pPr>
      <w:r w:rsidRPr="00D400D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8306A2" w:rsidRPr="00D400D5" w:rsidRDefault="008306A2"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8306A2" w:rsidRPr="00D400D5" w:rsidRDefault="008306A2"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8306A2" w:rsidRPr="00D400D5" w:rsidRDefault="008306A2"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8306A2" w:rsidRPr="00D400D5" w:rsidRDefault="008306A2"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8306A2" w:rsidRPr="00D400D5" w:rsidRDefault="008306A2"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8306A2" w:rsidRPr="00D400D5" w:rsidRDefault="008306A2"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8306A2" w:rsidRPr="00D400D5" w:rsidRDefault="008306A2" w:rsidP="00D400D5">
      <w:pPr>
        <w:autoSpaceDE w:val="0"/>
        <w:autoSpaceDN w:val="0"/>
        <w:adjustRightInd w:val="0"/>
        <w:ind w:firstLine="709"/>
        <w:jc w:val="both"/>
        <w:rPr>
          <w:sz w:val="22"/>
          <w:szCs w:val="22"/>
        </w:rPr>
      </w:pPr>
      <w:r w:rsidRPr="00D400D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8306A2" w:rsidRPr="00D400D5" w:rsidRDefault="008306A2"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8306A2" w:rsidRPr="00D400D5" w:rsidRDefault="008306A2"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8306A2" w:rsidRPr="00D400D5" w:rsidRDefault="008306A2"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8306A2" w:rsidRPr="00D400D5" w:rsidRDefault="008306A2"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8306A2" w:rsidRPr="00D400D5" w:rsidRDefault="008306A2" w:rsidP="00D400D5">
      <w:pPr>
        <w:pStyle w:val="ConsNormal"/>
        <w:ind w:firstLine="0"/>
        <w:jc w:val="both"/>
        <w:rPr>
          <w:rFonts w:ascii="Times New Roman" w:hAnsi="Times New Roman" w:cs="Times New Roman"/>
          <w:sz w:val="22"/>
          <w:szCs w:val="22"/>
        </w:rPr>
      </w:pP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8306A2" w:rsidRDefault="008306A2"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8306A2" w:rsidRPr="00D400D5" w:rsidRDefault="008306A2" w:rsidP="00243C9B">
      <w:pPr>
        <w:autoSpaceDE w:val="0"/>
        <w:autoSpaceDN w:val="0"/>
        <w:adjustRightInd w:val="0"/>
        <w:ind w:firstLine="709"/>
        <w:jc w:val="both"/>
        <w:rPr>
          <w:b/>
          <w:bCs/>
          <w:sz w:val="22"/>
          <w:szCs w:val="22"/>
        </w:rPr>
      </w:pPr>
    </w:p>
    <w:p w:rsidR="008306A2" w:rsidRPr="00D400D5" w:rsidRDefault="008306A2" w:rsidP="00D400D5">
      <w:pPr>
        <w:ind w:firstLine="709"/>
        <w:jc w:val="both"/>
        <w:rPr>
          <w:rStyle w:val="a1"/>
          <w:rFonts w:ascii="Times New Roman" w:hAnsi="Times New Roman" w:cs="Times New Roman"/>
          <w:color w:val="000000"/>
          <w:sz w:val="22"/>
          <w:szCs w:val="22"/>
          <w:lang w:val="ru-RU"/>
        </w:rPr>
      </w:pPr>
      <w:r w:rsidRPr="00D400D5">
        <w:rPr>
          <w:color w:val="000000"/>
          <w:sz w:val="22"/>
          <w:szCs w:val="22"/>
        </w:rPr>
        <w:t>1.</w:t>
      </w:r>
      <w:r w:rsidRPr="00D400D5">
        <w:rPr>
          <w:rStyle w:val="a1"/>
          <w:rFonts w:ascii="Times New Roman" w:hAnsi="Times New Roman" w:cs="Times New Roman"/>
          <w:color w:val="000000"/>
          <w:sz w:val="22"/>
          <w:szCs w:val="22"/>
          <w:lang w:val="ru-RU"/>
        </w:rPr>
        <w:t xml:space="preserve"> В</w:t>
      </w:r>
      <w:r w:rsidRPr="00D400D5">
        <w:rPr>
          <w:rStyle w:val="a1"/>
          <w:rFonts w:ascii="Times New Roman" w:hAnsi="Times New Roman" w:cs="Times New Roman"/>
          <w:color w:val="000000"/>
          <w:sz w:val="22"/>
          <w:szCs w:val="22"/>
          <w:lang w:val="uk-UA"/>
        </w:rPr>
        <w:t xml:space="preserve"> систему</w:t>
      </w:r>
      <w:r w:rsidRPr="00D400D5">
        <w:rPr>
          <w:rStyle w:val="a1"/>
          <w:rFonts w:ascii="Times New Roman" w:hAnsi="Times New Roman" w:cs="Times New Roman"/>
          <w:color w:val="000000"/>
          <w:sz w:val="22"/>
          <w:szCs w:val="22"/>
          <w:lang w:val="ru-RU"/>
        </w:rPr>
        <w:t xml:space="preserve"> </w:t>
      </w:r>
      <w:hyperlink w:anchor="sub_20117" w:history="1">
        <w:r w:rsidRPr="00D400D5">
          <w:rPr>
            <w:rStyle w:val="a0"/>
            <w:rFonts w:ascii="Times New Roman" w:hAnsi="Times New Roman" w:cs="Times New Roman"/>
            <w:color w:val="000000"/>
            <w:sz w:val="22"/>
            <w:szCs w:val="22"/>
            <w:u w:val="none"/>
            <w:lang w:val="ru-RU"/>
          </w:rPr>
          <w:t>муниципальных правовых актов</w:t>
        </w:r>
      </w:hyperlink>
      <w:r w:rsidRPr="00D400D5">
        <w:rPr>
          <w:rStyle w:val="a1"/>
          <w:rFonts w:ascii="Times New Roman" w:hAnsi="Times New Roman" w:cs="Times New Roman"/>
          <w:color w:val="000000"/>
          <w:sz w:val="22"/>
          <w:szCs w:val="22"/>
          <w:lang w:val="ru-RU"/>
        </w:rPr>
        <w:t xml:space="preserve"> входят:</w:t>
      </w:r>
    </w:p>
    <w:p w:rsidR="008306A2" w:rsidRPr="00D400D5" w:rsidRDefault="008306A2" w:rsidP="00D400D5">
      <w:pPr>
        <w:ind w:firstLine="709"/>
        <w:jc w:val="both"/>
        <w:rPr>
          <w:rStyle w:val="a1"/>
          <w:rFonts w:ascii="Times New Roman" w:hAnsi="Times New Roman" w:cs="Times New Roman"/>
          <w:color w:val="000000"/>
          <w:sz w:val="22"/>
          <w:szCs w:val="22"/>
          <w:lang w:val="ru-RU"/>
        </w:rPr>
      </w:pPr>
      <w:bookmarkStart w:id="8" w:name="sub_430101"/>
      <w:r w:rsidRPr="00D400D5">
        <w:rPr>
          <w:rStyle w:val="a1"/>
          <w:rFonts w:ascii="Times New Roman" w:hAnsi="Times New Roman" w:cs="Times New Roman"/>
          <w:color w:val="000000"/>
          <w:sz w:val="22"/>
          <w:szCs w:val="22"/>
          <w:lang w:val="ru-RU"/>
        </w:rPr>
        <w:t>1) настоящий Устав, правовые акты, принятые на местном референдуме;</w:t>
      </w:r>
    </w:p>
    <w:p w:rsidR="008306A2" w:rsidRPr="00D400D5" w:rsidRDefault="008306A2" w:rsidP="00D400D5">
      <w:pPr>
        <w:ind w:firstLine="709"/>
        <w:jc w:val="both"/>
        <w:rPr>
          <w:rStyle w:val="a1"/>
          <w:rFonts w:ascii="Times New Roman" w:hAnsi="Times New Roman" w:cs="Times New Roman"/>
          <w:color w:val="000000"/>
          <w:sz w:val="22"/>
          <w:szCs w:val="22"/>
          <w:lang w:val="ru-RU"/>
        </w:rPr>
      </w:pPr>
      <w:bookmarkStart w:id="9" w:name="sub_430102"/>
      <w:bookmarkEnd w:id="8"/>
      <w:r w:rsidRPr="00D400D5">
        <w:rPr>
          <w:rStyle w:val="a1"/>
          <w:rFonts w:ascii="Times New Roman" w:hAnsi="Times New Roman" w:cs="Times New Roman"/>
          <w:color w:val="000000"/>
          <w:sz w:val="22"/>
          <w:szCs w:val="22"/>
          <w:lang w:val="ru-RU"/>
        </w:rPr>
        <w:t xml:space="preserve">2) нормативные и иные правовые акты Думы Поселения; </w:t>
      </w:r>
    </w:p>
    <w:p w:rsidR="008306A2" w:rsidRPr="00D400D5" w:rsidRDefault="008306A2" w:rsidP="00D400D5">
      <w:pPr>
        <w:ind w:firstLine="709"/>
        <w:jc w:val="both"/>
        <w:rPr>
          <w:rStyle w:val="a1"/>
          <w:rFonts w:ascii="Times New Roman" w:hAnsi="Times New Roman" w:cs="Times New Roman"/>
          <w:color w:val="000000"/>
          <w:sz w:val="22"/>
          <w:szCs w:val="22"/>
          <w:lang w:val="ru-RU"/>
        </w:rPr>
      </w:pPr>
      <w:bookmarkStart w:id="10" w:name="sub_430103"/>
      <w:bookmarkEnd w:id="9"/>
      <w:r w:rsidRPr="00D400D5">
        <w:rPr>
          <w:rStyle w:val="a1"/>
          <w:rFonts w:ascii="Times New Roman" w:hAnsi="Times New Roman" w:cs="Times New Roman"/>
          <w:color w:val="000000"/>
          <w:sz w:val="22"/>
          <w:szCs w:val="22"/>
          <w:lang w:val="ru-RU"/>
        </w:rPr>
        <w:t>3) правовые акты Главы Поселения, администрации Поселения.</w:t>
      </w:r>
    </w:p>
    <w:p w:rsidR="008306A2" w:rsidRPr="00D400D5" w:rsidRDefault="008306A2" w:rsidP="00D400D5">
      <w:pPr>
        <w:ind w:firstLine="709"/>
        <w:jc w:val="both"/>
        <w:rPr>
          <w:rStyle w:val="a1"/>
          <w:rFonts w:ascii="Times New Roman" w:hAnsi="Times New Roman" w:cs="Times New Roman"/>
          <w:color w:val="000000"/>
          <w:sz w:val="22"/>
          <w:szCs w:val="22"/>
          <w:lang w:val="ru-RU"/>
        </w:rPr>
      </w:pPr>
      <w:bookmarkStart w:id="11" w:name="sub_4302"/>
      <w:bookmarkEnd w:id="10"/>
      <w:r w:rsidRPr="00D400D5">
        <w:rPr>
          <w:rStyle w:val="a1"/>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1"/>
    <w:p w:rsidR="008306A2" w:rsidRPr="00D400D5" w:rsidRDefault="008306A2" w:rsidP="00D400D5">
      <w:pPr>
        <w:ind w:firstLine="709"/>
        <w:jc w:val="both"/>
        <w:rPr>
          <w:color w:val="000000"/>
          <w:sz w:val="22"/>
          <w:szCs w:val="22"/>
        </w:rPr>
      </w:pPr>
      <w:r w:rsidRPr="00D400D5">
        <w:rPr>
          <w:rStyle w:val="a1"/>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8306A2" w:rsidRPr="00D400D5" w:rsidRDefault="008306A2"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8306A2" w:rsidRPr="00D400D5" w:rsidRDefault="008306A2"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8306A2" w:rsidRPr="00D400D5" w:rsidRDefault="008306A2"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8306A2" w:rsidRPr="00D400D5" w:rsidRDefault="008306A2" w:rsidP="00D400D5">
      <w:pPr>
        <w:ind w:firstLine="709"/>
        <w:jc w:val="both"/>
        <w:rPr>
          <w:rStyle w:val="a1"/>
          <w:rFonts w:ascii="Times New Roman" w:hAnsi="Times New Roman" w:cs="Times New Roman"/>
          <w:color w:val="000000"/>
          <w:sz w:val="22"/>
          <w:szCs w:val="22"/>
          <w:lang w:val="ru-RU"/>
        </w:rPr>
      </w:pPr>
      <w:r w:rsidRPr="00D400D5">
        <w:rPr>
          <w:rStyle w:val="a1"/>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8306A2" w:rsidRPr="00D400D5" w:rsidRDefault="008306A2" w:rsidP="00D400D5">
      <w:pPr>
        <w:ind w:firstLine="709"/>
        <w:jc w:val="both"/>
        <w:rPr>
          <w:color w:val="000000"/>
          <w:sz w:val="22"/>
          <w:szCs w:val="22"/>
        </w:rPr>
      </w:pPr>
    </w:p>
    <w:p w:rsidR="008306A2" w:rsidRPr="00D400D5" w:rsidRDefault="008306A2"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8306A2" w:rsidRPr="00D400D5" w:rsidRDefault="008306A2" w:rsidP="00D400D5">
      <w:pPr>
        <w:ind w:firstLine="900"/>
        <w:jc w:val="both"/>
        <w:rPr>
          <w:sz w:val="22"/>
          <w:szCs w:val="22"/>
        </w:rPr>
      </w:pPr>
      <w:r w:rsidRPr="00D400D5">
        <w:rPr>
          <w:sz w:val="22"/>
          <w:szCs w:val="22"/>
        </w:rPr>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«Забитуй» и подписывается Главой  муниципального образования «Забитуй».</w:t>
      </w:r>
    </w:p>
    <w:p w:rsidR="008306A2" w:rsidRPr="00D400D5" w:rsidRDefault="008306A2"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Избранный на муниципальных выборах Глава Поселения входит в состав Думы Поселения. Голос Главы Поселения учитывается при принятии Устава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8306A2" w:rsidRPr="00D400D5" w:rsidRDefault="008306A2"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8306A2" w:rsidRPr="00D400D5" w:rsidRDefault="008306A2" w:rsidP="00D400D5">
      <w:pPr>
        <w:autoSpaceDE w:val="0"/>
        <w:autoSpaceDN w:val="0"/>
        <w:adjustRightInd w:val="0"/>
        <w:ind w:firstLine="709"/>
        <w:jc w:val="both"/>
        <w:rPr>
          <w:bCs/>
          <w:sz w:val="22"/>
          <w:szCs w:val="22"/>
        </w:rPr>
      </w:pPr>
      <w:r w:rsidRPr="00D400D5">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D400D5">
        <w:rPr>
          <w:color w:val="000000"/>
          <w:sz w:val="22"/>
          <w:szCs w:val="22"/>
          <w:lang w:eastAsia="en-US"/>
        </w:rPr>
        <w:t xml:space="preserve"> </w:t>
      </w:r>
      <w:r w:rsidRPr="00D400D5">
        <w:rPr>
          <w:bCs/>
          <w:color w:val="000000"/>
          <w:sz w:val="22"/>
          <w:szCs w:val="22"/>
          <w:lang w:eastAsia="en-US"/>
        </w:rPr>
        <w:t xml:space="preserve">Глава Поселения обязан опубликовать (обнародовать) зарегистрированные Устав  муниципального образования «Забитуй», муниципальный правовой акт о внесении </w:t>
      </w:r>
      <w:r>
        <w:rPr>
          <w:bCs/>
          <w:color w:val="000000"/>
          <w:sz w:val="22"/>
          <w:szCs w:val="22"/>
          <w:lang w:eastAsia="en-US"/>
        </w:rPr>
        <w:t>изменений и дополнений в Устав муниципального образования «</w:t>
      </w:r>
      <w:r w:rsidRPr="00D400D5">
        <w:rPr>
          <w:bCs/>
          <w:color w:val="000000"/>
          <w:sz w:val="22"/>
          <w:szCs w:val="22"/>
          <w:lang w:eastAsia="en-US"/>
        </w:rPr>
        <w:t>Забитуй»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8306A2" w:rsidRPr="00D400D5" w:rsidRDefault="008306A2"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8306A2" w:rsidRPr="00D400D5" w:rsidRDefault="008306A2"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8306A2" w:rsidRPr="00D400D5" w:rsidRDefault="008306A2" w:rsidP="00D400D5">
      <w:pPr>
        <w:jc w:val="both"/>
        <w:rPr>
          <w:sz w:val="22"/>
          <w:szCs w:val="22"/>
        </w:rPr>
      </w:pPr>
      <w:r w:rsidRPr="00D400D5">
        <w:rPr>
          <w:sz w:val="22"/>
          <w:szCs w:val="22"/>
        </w:rPr>
        <w:t xml:space="preserve">          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8306A2" w:rsidRPr="00D400D5" w:rsidRDefault="008306A2"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306A2" w:rsidRPr="00D400D5" w:rsidRDefault="008306A2" w:rsidP="00D400D5">
      <w:pPr>
        <w:jc w:val="both"/>
        <w:rPr>
          <w:sz w:val="22"/>
          <w:szCs w:val="22"/>
        </w:rPr>
      </w:pPr>
    </w:p>
    <w:p w:rsidR="008306A2" w:rsidRPr="00D400D5" w:rsidRDefault="008306A2"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8306A2" w:rsidRPr="00D400D5" w:rsidRDefault="008306A2"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8306A2" w:rsidRPr="00D400D5" w:rsidRDefault="008306A2"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8306A2" w:rsidRPr="00D400D5" w:rsidRDefault="008306A2" w:rsidP="00D400D5">
      <w:pPr>
        <w:autoSpaceDE w:val="0"/>
        <w:autoSpaceDN w:val="0"/>
        <w:adjustRightInd w:val="0"/>
        <w:ind w:firstLine="709"/>
        <w:jc w:val="both"/>
        <w:rPr>
          <w:sz w:val="22"/>
          <w:szCs w:val="22"/>
        </w:rPr>
      </w:pPr>
    </w:p>
    <w:p w:rsidR="008306A2" w:rsidRPr="00D400D5" w:rsidRDefault="008306A2"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8306A2" w:rsidRPr="00D400D5" w:rsidRDefault="008306A2" w:rsidP="00D400D5">
      <w:pPr>
        <w:autoSpaceDE w:val="0"/>
        <w:autoSpaceDN w:val="0"/>
        <w:adjustRightInd w:val="0"/>
        <w:ind w:firstLine="709"/>
        <w:jc w:val="both"/>
        <w:outlineLvl w:val="1"/>
        <w:rPr>
          <w:b/>
          <w:bCs/>
          <w:sz w:val="22"/>
          <w:szCs w:val="22"/>
        </w:rPr>
      </w:pP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8306A2" w:rsidRPr="00D400D5" w:rsidRDefault="008306A2"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8306A2" w:rsidRPr="00D400D5" w:rsidRDefault="008306A2"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8306A2" w:rsidRPr="00D400D5" w:rsidRDefault="008306A2"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8306A2" w:rsidRPr="00D400D5" w:rsidRDefault="008306A2"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8306A2" w:rsidRPr="00D400D5" w:rsidRDefault="008306A2"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8306A2" w:rsidRPr="00D400D5" w:rsidRDefault="008306A2" w:rsidP="00D400D5">
      <w:pPr>
        <w:autoSpaceDE w:val="0"/>
        <w:autoSpaceDN w:val="0"/>
        <w:adjustRightInd w:val="0"/>
        <w:ind w:firstLine="709"/>
        <w:jc w:val="both"/>
        <w:rPr>
          <w:sz w:val="22"/>
          <w:szCs w:val="22"/>
        </w:rPr>
      </w:pPr>
    </w:p>
    <w:p w:rsidR="008306A2" w:rsidRPr="00D400D5" w:rsidRDefault="008306A2"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8306A2" w:rsidRPr="00D400D5" w:rsidRDefault="008306A2" w:rsidP="00D400D5">
      <w:pPr>
        <w:autoSpaceDE w:val="0"/>
        <w:autoSpaceDN w:val="0"/>
        <w:adjustRightInd w:val="0"/>
        <w:ind w:firstLine="708"/>
        <w:jc w:val="both"/>
        <w:rPr>
          <w:bCs/>
          <w:sz w:val="22"/>
          <w:szCs w:val="22"/>
        </w:rPr>
      </w:pPr>
      <w:r w:rsidRPr="00D400D5">
        <w:rPr>
          <w:bCs/>
          <w:color w:val="000000"/>
          <w:sz w:val="22"/>
          <w:szCs w:val="22"/>
          <w:lang w:eastAsia="en-US"/>
        </w:rPr>
        <w:t xml:space="preserve">2.1 Глава Поселения издает постановления и распоряжения по иным вопросам, отнесенным к его компетенции Уставом  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8306A2" w:rsidRPr="00D400D5" w:rsidRDefault="008306A2"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8306A2" w:rsidRPr="00D400D5" w:rsidRDefault="008306A2"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306A2" w:rsidRPr="00D400D5" w:rsidRDefault="008306A2"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8306A2" w:rsidRPr="00D400D5" w:rsidRDefault="008306A2" w:rsidP="00D400D5">
      <w:pPr>
        <w:autoSpaceDE w:val="0"/>
        <w:autoSpaceDN w:val="0"/>
        <w:adjustRightInd w:val="0"/>
        <w:ind w:firstLine="709"/>
        <w:jc w:val="both"/>
        <w:outlineLvl w:val="1"/>
        <w:rPr>
          <w:sz w:val="22"/>
          <w:szCs w:val="22"/>
        </w:rPr>
      </w:pPr>
    </w:p>
    <w:p w:rsidR="008306A2" w:rsidRPr="00D400D5" w:rsidRDefault="008306A2"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8306A2" w:rsidRPr="00D400D5" w:rsidRDefault="008306A2" w:rsidP="00D400D5">
      <w:pPr>
        <w:autoSpaceDE w:val="0"/>
        <w:autoSpaceDN w:val="0"/>
        <w:adjustRightInd w:val="0"/>
        <w:ind w:firstLine="709"/>
        <w:jc w:val="both"/>
        <w:outlineLvl w:val="1"/>
        <w:rPr>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8306A2" w:rsidRPr="00D400D5" w:rsidRDefault="008306A2"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8306A2" w:rsidRPr="00D400D5" w:rsidRDefault="008306A2" w:rsidP="00D400D5">
      <w:pPr>
        <w:autoSpaceDE w:val="0"/>
        <w:autoSpaceDN w:val="0"/>
        <w:adjustRightInd w:val="0"/>
        <w:ind w:firstLine="709"/>
        <w:jc w:val="both"/>
        <w:rPr>
          <w:sz w:val="22"/>
          <w:szCs w:val="22"/>
        </w:rPr>
      </w:pPr>
    </w:p>
    <w:p w:rsidR="008306A2" w:rsidRPr="00D400D5" w:rsidRDefault="008306A2" w:rsidP="00D400D5">
      <w:pPr>
        <w:autoSpaceDE w:val="0"/>
        <w:autoSpaceDN w:val="0"/>
        <w:adjustRightInd w:val="0"/>
        <w:ind w:firstLine="709"/>
        <w:jc w:val="both"/>
        <w:rPr>
          <w:b/>
          <w:bCs/>
          <w:sz w:val="22"/>
          <w:szCs w:val="22"/>
        </w:rPr>
      </w:pPr>
      <w:r w:rsidRPr="00D400D5">
        <w:rPr>
          <w:b/>
          <w:bCs/>
          <w:sz w:val="22"/>
          <w:szCs w:val="22"/>
        </w:rPr>
        <w:t>Статья 47.Опубликование (обнародование) муниципальных правовых актов</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firstLine="709"/>
        <w:jc w:val="both"/>
        <w:rPr>
          <w:sz w:val="22"/>
          <w:szCs w:val="22"/>
        </w:rPr>
      </w:pPr>
      <w:r>
        <w:rPr>
          <w:sz w:val="22"/>
          <w:szCs w:val="22"/>
        </w:rPr>
        <w:t xml:space="preserve">1. Официальным опубликованием </w:t>
      </w:r>
      <w:r w:rsidRPr="00D400D5">
        <w:rPr>
          <w:sz w:val="22"/>
          <w:szCs w:val="22"/>
        </w:rPr>
        <w:t>муниципального правового акта признается первая публикация его полного текста в «Забитуйском вестнике», с которым имеют возможность ознакомления жители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8306A2" w:rsidRPr="00D400D5" w:rsidRDefault="008306A2" w:rsidP="00D400D5">
      <w:pPr>
        <w:autoSpaceDE w:val="0"/>
        <w:autoSpaceDN w:val="0"/>
        <w:adjustRightInd w:val="0"/>
        <w:ind w:firstLine="709"/>
        <w:jc w:val="both"/>
        <w:rPr>
          <w:sz w:val="22"/>
          <w:szCs w:val="22"/>
        </w:rPr>
      </w:pPr>
      <w:r w:rsidRPr="00D400D5">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306A2" w:rsidRPr="00D400D5" w:rsidRDefault="008306A2"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8306A2" w:rsidRPr="00D400D5" w:rsidRDefault="008306A2"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8306A2" w:rsidRPr="00D400D5" w:rsidRDefault="008306A2"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8306A2" w:rsidRPr="00D400D5" w:rsidRDefault="008306A2" w:rsidP="00D400D5">
      <w:pPr>
        <w:pStyle w:val="ConsNormal"/>
        <w:ind w:firstLine="709"/>
        <w:jc w:val="both"/>
        <w:rPr>
          <w:rFonts w:ascii="Times New Roman" w:hAnsi="Times New Roman" w:cs="Times New Roman"/>
          <w:color w:val="000000"/>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8306A2" w:rsidRPr="00D400D5" w:rsidRDefault="008306A2"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8306A2" w:rsidRPr="00D400D5" w:rsidRDefault="008306A2"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8306A2" w:rsidRPr="00D400D5" w:rsidRDefault="008306A2" w:rsidP="00D400D5">
      <w:pPr>
        <w:pStyle w:val="ConsTitle"/>
        <w:ind w:firstLine="709"/>
        <w:jc w:val="both"/>
        <w:rPr>
          <w:rFonts w:ascii="Times New Roman" w:hAnsi="Times New Roman" w:cs="Times New Roman"/>
          <w:b w:val="0"/>
          <w:bCs w:val="0"/>
          <w:sz w:val="22"/>
          <w:szCs w:val="22"/>
        </w:rPr>
      </w:pPr>
    </w:p>
    <w:p w:rsidR="008306A2" w:rsidRPr="00D400D5" w:rsidRDefault="008306A2"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8306A2" w:rsidRPr="00D400D5" w:rsidRDefault="008306A2"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8306A2" w:rsidRPr="00D400D5" w:rsidRDefault="008306A2"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Default="008306A2"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8306A2" w:rsidRPr="00D400D5" w:rsidRDefault="008306A2" w:rsidP="00243C9B">
      <w:pPr>
        <w:pStyle w:val="ConsNormal"/>
        <w:ind w:firstLine="709"/>
        <w:jc w:val="both"/>
        <w:rPr>
          <w:rFonts w:ascii="Times New Roman" w:hAnsi="Times New Roman" w:cs="Times New Roman"/>
          <w:b/>
          <w:bCs/>
          <w:sz w:val="22"/>
          <w:szCs w:val="22"/>
        </w:rPr>
      </w:pPr>
    </w:p>
    <w:p w:rsidR="008306A2" w:rsidRPr="00D400D5" w:rsidRDefault="008306A2"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8306A2" w:rsidRPr="00D400D5" w:rsidRDefault="008306A2"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1"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8306A2" w:rsidRPr="00D400D5" w:rsidRDefault="008306A2"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8306A2" w:rsidRPr="00D400D5" w:rsidRDefault="008306A2"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8306A2" w:rsidRPr="00D400D5" w:rsidRDefault="008306A2" w:rsidP="00D400D5">
      <w:pPr>
        <w:pStyle w:val="ConsNormal"/>
        <w:tabs>
          <w:tab w:val="left" w:pos="2520"/>
        </w:tabs>
        <w:ind w:firstLine="709"/>
        <w:jc w:val="both"/>
        <w:rPr>
          <w:rFonts w:ascii="Times New Roman" w:hAnsi="Times New Roman" w:cs="Times New Roman"/>
          <w:b/>
          <w:bCs/>
          <w:sz w:val="22"/>
          <w:szCs w:val="22"/>
        </w:rPr>
      </w:pPr>
    </w:p>
    <w:p w:rsidR="008306A2" w:rsidRPr="00D400D5" w:rsidRDefault="008306A2"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8306A2" w:rsidRPr="00D400D5" w:rsidRDefault="008306A2"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8306A2" w:rsidRPr="00D400D5" w:rsidRDefault="008306A2"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3.Бюджетные полномочия Поселения устанавливаются Бюджетным кодексом Российской Федерации.</w:t>
      </w:r>
    </w:p>
    <w:p w:rsidR="008306A2" w:rsidRPr="00D400D5" w:rsidRDefault="008306A2"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8306A2" w:rsidRPr="00D400D5" w:rsidRDefault="008306A2"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8306A2" w:rsidRPr="00D400D5" w:rsidRDefault="008306A2"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8306A2" w:rsidRPr="00D400D5" w:rsidRDefault="008306A2"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8306A2" w:rsidRPr="00D400D5" w:rsidRDefault="008306A2"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8306A2" w:rsidRPr="00D400D5" w:rsidRDefault="008306A2"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8306A2" w:rsidRPr="00D400D5" w:rsidRDefault="008306A2"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8306A2" w:rsidRPr="00D400D5" w:rsidRDefault="008306A2"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66. Муниципальный контроль</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709"/>
        <w:jc w:val="both"/>
        <w:outlineLvl w:val="1"/>
        <w:rPr>
          <w:bCs/>
          <w:color w:val="000000"/>
          <w:sz w:val="22"/>
          <w:szCs w:val="22"/>
        </w:rPr>
      </w:pPr>
      <w:r w:rsidRPr="00D400D5">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8306A2" w:rsidRPr="00D400D5" w:rsidRDefault="008306A2" w:rsidP="00D400D5">
      <w:pPr>
        <w:autoSpaceDE w:val="0"/>
        <w:autoSpaceDN w:val="0"/>
        <w:adjustRightInd w:val="0"/>
        <w:ind w:firstLine="709"/>
        <w:jc w:val="both"/>
        <w:outlineLvl w:val="1"/>
        <w:rPr>
          <w:bCs/>
          <w:color w:val="000000"/>
          <w:sz w:val="22"/>
          <w:szCs w:val="22"/>
        </w:rPr>
      </w:pPr>
      <w:r w:rsidRPr="00D400D5">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2" w:history="1">
        <w:r w:rsidRPr="00D400D5">
          <w:rPr>
            <w:bCs/>
            <w:color w:val="000000"/>
            <w:sz w:val="22"/>
            <w:szCs w:val="22"/>
          </w:rPr>
          <w:t>закона</w:t>
        </w:r>
      </w:hyperlink>
      <w:r w:rsidRPr="00D400D5">
        <w:rPr>
          <w:bCs/>
          <w:color w:val="000000"/>
          <w:sz w:val="22"/>
          <w:szCs w:val="22"/>
        </w:rPr>
        <w:t xml:space="preserve">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306A2" w:rsidRPr="00D400D5" w:rsidRDefault="008306A2" w:rsidP="00D400D5">
      <w:pPr>
        <w:pStyle w:val="ConsNormal"/>
        <w:ind w:firstLine="709"/>
        <w:jc w:val="both"/>
        <w:rPr>
          <w:rFonts w:ascii="Times New Roman" w:hAnsi="Times New Roman" w:cs="Times New Roman"/>
          <w:sz w:val="22"/>
          <w:szCs w:val="22"/>
        </w:rPr>
      </w:pP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8306A2" w:rsidRPr="00D400D5" w:rsidRDefault="008306A2"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8306A2" w:rsidRPr="00D400D5" w:rsidRDefault="008306A2" w:rsidP="00243C9B">
      <w:pPr>
        <w:pStyle w:val="ConsNormal"/>
        <w:ind w:firstLine="709"/>
        <w:jc w:val="center"/>
        <w:rPr>
          <w:rFonts w:ascii="Times New Roman" w:hAnsi="Times New Roman" w:cs="Times New Roman"/>
          <w:sz w:val="22"/>
          <w:szCs w:val="22"/>
        </w:rPr>
      </w:pPr>
    </w:p>
    <w:p w:rsidR="008306A2" w:rsidRPr="00D400D5" w:rsidRDefault="008306A2"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8306A2" w:rsidRPr="00D400D5" w:rsidRDefault="008306A2" w:rsidP="00D400D5">
      <w:pPr>
        <w:pStyle w:val="ConsNormal"/>
        <w:ind w:firstLine="709"/>
        <w:jc w:val="both"/>
        <w:rPr>
          <w:rFonts w:ascii="Times New Roman" w:hAnsi="Times New Roman" w:cs="Times New Roman"/>
          <w:b/>
          <w:bCs/>
          <w:sz w:val="22"/>
          <w:szCs w:val="22"/>
        </w:rPr>
      </w:pPr>
    </w:p>
    <w:p w:rsidR="008306A2" w:rsidRPr="00D400D5" w:rsidRDefault="008306A2"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8306A2" w:rsidRPr="00D400D5" w:rsidRDefault="008306A2"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8306A2" w:rsidRPr="00D400D5" w:rsidRDefault="008306A2"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8306A2" w:rsidRPr="00D400D5" w:rsidRDefault="008306A2"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8306A2" w:rsidRPr="00D400D5" w:rsidRDefault="008306A2" w:rsidP="00D400D5">
      <w:pPr>
        <w:pStyle w:val="ConsNonformat"/>
        <w:ind w:firstLine="709"/>
        <w:jc w:val="both"/>
        <w:rPr>
          <w:rFonts w:ascii="Times New Roman" w:hAnsi="Times New Roman" w:cs="Times New Roman"/>
          <w:sz w:val="22"/>
          <w:szCs w:val="22"/>
        </w:rPr>
      </w:pPr>
    </w:p>
    <w:p w:rsidR="008306A2" w:rsidRPr="00D400D5" w:rsidRDefault="008306A2"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8306A2" w:rsidRPr="00D400D5" w:rsidRDefault="008306A2" w:rsidP="00D400D5">
      <w:pPr>
        <w:autoSpaceDE w:val="0"/>
        <w:autoSpaceDN w:val="0"/>
        <w:adjustRightInd w:val="0"/>
        <w:ind w:firstLine="709"/>
        <w:jc w:val="both"/>
        <w:outlineLvl w:val="0"/>
        <w:rPr>
          <w:b/>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306A2" w:rsidRPr="00D400D5" w:rsidRDefault="008306A2"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8306A2" w:rsidRDefault="008306A2" w:rsidP="00243C9B">
      <w:pPr>
        <w:autoSpaceDE w:val="0"/>
        <w:autoSpaceDN w:val="0"/>
        <w:adjustRightInd w:val="0"/>
        <w:jc w:val="center"/>
        <w:rPr>
          <w:sz w:val="22"/>
          <w:szCs w:val="22"/>
        </w:rPr>
      </w:pPr>
    </w:p>
    <w:p w:rsidR="008306A2" w:rsidRPr="00D400D5" w:rsidRDefault="008306A2" w:rsidP="00243C9B">
      <w:pPr>
        <w:autoSpaceDE w:val="0"/>
        <w:autoSpaceDN w:val="0"/>
        <w:adjustRightInd w:val="0"/>
        <w:jc w:val="center"/>
        <w:rPr>
          <w:sz w:val="22"/>
          <w:szCs w:val="22"/>
        </w:rPr>
      </w:pPr>
      <w:r w:rsidRPr="00D400D5">
        <w:rPr>
          <w:sz w:val="22"/>
          <w:szCs w:val="22"/>
        </w:rPr>
        <w:t>Глава 9</w:t>
      </w:r>
    </w:p>
    <w:p w:rsidR="008306A2" w:rsidRPr="00D400D5" w:rsidRDefault="008306A2"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8306A2" w:rsidRPr="00D400D5" w:rsidRDefault="008306A2"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8306A2" w:rsidRPr="00D400D5" w:rsidRDefault="008306A2" w:rsidP="00D400D5">
      <w:pPr>
        <w:autoSpaceDE w:val="0"/>
        <w:autoSpaceDN w:val="0"/>
        <w:adjustRightInd w:val="0"/>
        <w:ind w:firstLine="709"/>
        <w:jc w:val="both"/>
        <w:rPr>
          <w:sz w:val="22"/>
          <w:szCs w:val="22"/>
        </w:rPr>
      </w:pPr>
    </w:p>
    <w:p w:rsidR="008306A2" w:rsidRPr="00D400D5" w:rsidRDefault="008306A2"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8306A2" w:rsidRPr="00D400D5" w:rsidRDefault="008306A2"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8306A2" w:rsidRPr="00D400D5" w:rsidRDefault="008306A2"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306A2" w:rsidRPr="00D400D5" w:rsidRDefault="008306A2" w:rsidP="00D400D5">
      <w:pPr>
        <w:autoSpaceDE w:val="0"/>
        <w:autoSpaceDN w:val="0"/>
        <w:adjustRightInd w:val="0"/>
        <w:ind w:firstLine="709"/>
        <w:jc w:val="both"/>
        <w:rPr>
          <w:sz w:val="22"/>
          <w:szCs w:val="22"/>
        </w:rPr>
      </w:pPr>
    </w:p>
    <w:p w:rsidR="008306A2" w:rsidRPr="00D400D5" w:rsidRDefault="008306A2"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8306A2" w:rsidRPr="00D400D5" w:rsidRDefault="008306A2"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8306A2" w:rsidRPr="00D400D5" w:rsidRDefault="008306A2"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8306A2" w:rsidRPr="00D400D5" w:rsidRDefault="008306A2" w:rsidP="00D400D5">
      <w:pPr>
        <w:autoSpaceDE w:val="0"/>
        <w:autoSpaceDN w:val="0"/>
        <w:adjustRightInd w:val="0"/>
        <w:ind w:firstLine="709"/>
        <w:jc w:val="both"/>
        <w:rPr>
          <w:sz w:val="22"/>
          <w:szCs w:val="22"/>
        </w:rPr>
      </w:pPr>
      <w:r w:rsidRPr="00D400D5">
        <w:rPr>
          <w:sz w:val="22"/>
          <w:szCs w:val="22"/>
        </w:rPr>
        <w:t xml:space="preserve">6. Депутаты Думы муниципального образования,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 в течении трех месяцев подряд. </w:t>
      </w:r>
    </w:p>
    <w:p w:rsidR="008306A2" w:rsidRPr="00D400D5" w:rsidRDefault="008306A2" w:rsidP="00D400D5">
      <w:pPr>
        <w:autoSpaceDE w:val="0"/>
        <w:autoSpaceDN w:val="0"/>
        <w:adjustRightInd w:val="0"/>
        <w:ind w:firstLine="709"/>
        <w:jc w:val="both"/>
        <w:rPr>
          <w:sz w:val="22"/>
          <w:szCs w:val="22"/>
        </w:rPr>
      </w:pPr>
    </w:p>
    <w:p w:rsidR="008306A2" w:rsidRPr="00D400D5" w:rsidRDefault="008306A2"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8306A2" w:rsidRPr="00D400D5" w:rsidRDefault="008306A2" w:rsidP="00D400D5">
      <w:pPr>
        <w:autoSpaceDE w:val="0"/>
        <w:autoSpaceDN w:val="0"/>
        <w:adjustRightInd w:val="0"/>
        <w:ind w:firstLine="709"/>
        <w:jc w:val="both"/>
        <w:outlineLvl w:val="1"/>
        <w:rPr>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8306A2" w:rsidRPr="00D400D5" w:rsidRDefault="008306A2" w:rsidP="00D400D5">
      <w:pPr>
        <w:autoSpaceDE w:val="0"/>
        <w:autoSpaceDN w:val="0"/>
        <w:adjustRightInd w:val="0"/>
        <w:ind w:firstLine="709"/>
        <w:jc w:val="both"/>
        <w:rPr>
          <w:sz w:val="22"/>
          <w:szCs w:val="22"/>
        </w:rPr>
      </w:pPr>
      <w:r w:rsidRPr="00D400D5">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8306A2" w:rsidRPr="00D400D5" w:rsidRDefault="008306A2"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8306A2" w:rsidRPr="00D400D5" w:rsidRDefault="008306A2"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8306A2" w:rsidRPr="00D400D5" w:rsidRDefault="008306A2" w:rsidP="00D400D5">
      <w:pPr>
        <w:autoSpaceDE w:val="0"/>
        <w:autoSpaceDN w:val="0"/>
        <w:adjustRightInd w:val="0"/>
        <w:ind w:firstLine="709"/>
        <w:jc w:val="both"/>
        <w:rPr>
          <w:sz w:val="22"/>
          <w:szCs w:val="22"/>
        </w:rPr>
      </w:pPr>
    </w:p>
    <w:p w:rsidR="008306A2" w:rsidRPr="00D400D5" w:rsidRDefault="008306A2" w:rsidP="00D400D5">
      <w:pPr>
        <w:autoSpaceDE w:val="0"/>
        <w:autoSpaceDN w:val="0"/>
        <w:adjustRightInd w:val="0"/>
        <w:ind w:firstLine="709"/>
        <w:jc w:val="both"/>
        <w:rPr>
          <w:b/>
          <w:bCs/>
          <w:sz w:val="22"/>
          <w:szCs w:val="22"/>
        </w:rPr>
      </w:pPr>
      <w:r w:rsidRPr="00D400D5">
        <w:rPr>
          <w:b/>
          <w:bCs/>
          <w:sz w:val="22"/>
          <w:szCs w:val="22"/>
        </w:rPr>
        <w:t>Статья 72.Удаление главы Поселения в отставку</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8306A2" w:rsidRPr="00D400D5" w:rsidRDefault="008306A2"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8306A2" w:rsidRPr="00D400D5" w:rsidRDefault="008306A2"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8306A2" w:rsidRPr="00D400D5" w:rsidRDefault="008306A2"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8306A2" w:rsidRPr="00D400D5" w:rsidRDefault="008306A2"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8306A2" w:rsidRPr="00D400D5" w:rsidRDefault="008306A2" w:rsidP="00D400D5">
      <w:pPr>
        <w:autoSpaceDE w:val="0"/>
        <w:autoSpaceDN w:val="0"/>
        <w:adjustRightInd w:val="0"/>
        <w:ind w:left="360"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306A2" w:rsidRPr="00D400D5" w:rsidRDefault="008306A2"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8306A2" w:rsidRPr="00D400D5" w:rsidRDefault="008306A2" w:rsidP="00D400D5">
      <w:pPr>
        <w:autoSpaceDE w:val="0"/>
        <w:autoSpaceDN w:val="0"/>
        <w:adjustRightInd w:val="0"/>
        <w:ind w:firstLine="709"/>
        <w:jc w:val="both"/>
        <w:rPr>
          <w:sz w:val="22"/>
          <w:szCs w:val="22"/>
        </w:rPr>
      </w:pPr>
    </w:p>
    <w:p w:rsidR="008306A2" w:rsidRPr="00D400D5" w:rsidRDefault="008306A2"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8306A2" w:rsidRPr="00D400D5" w:rsidRDefault="008306A2" w:rsidP="00D400D5">
      <w:pPr>
        <w:autoSpaceDE w:val="0"/>
        <w:autoSpaceDN w:val="0"/>
        <w:adjustRightInd w:val="0"/>
        <w:ind w:firstLine="709"/>
        <w:jc w:val="both"/>
        <w:rPr>
          <w:b/>
          <w:bCs/>
          <w:sz w:val="22"/>
          <w:szCs w:val="22"/>
        </w:rPr>
      </w:pPr>
    </w:p>
    <w:p w:rsidR="008306A2" w:rsidRPr="00D400D5" w:rsidRDefault="008306A2"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3"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8306A2" w:rsidRDefault="008306A2"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8306A2" w:rsidRPr="00D400D5" w:rsidRDefault="008306A2"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8306A2" w:rsidRPr="00D400D5" w:rsidRDefault="008306A2"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8306A2" w:rsidRPr="00D400D5" w:rsidRDefault="008306A2" w:rsidP="00CA5745">
      <w:pPr>
        <w:pStyle w:val="ConsNonformat"/>
        <w:ind w:firstLine="720"/>
        <w:jc w:val="both"/>
        <w:rPr>
          <w:rFonts w:ascii="Times New Roman" w:hAnsi="Times New Roman" w:cs="Times New Roman"/>
          <w:sz w:val="22"/>
          <w:szCs w:val="22"/>
        </w:rPr>
      </w:pPr>
    </w:p>
    <w:p w:rsidR="008306A2" w:rsidRPr="00D400D5" w:rsidRDefault="008306A2"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8306A2" w:rsidRPr="00D400D5" w:rsidRDefault="008306A2"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8306A2" w:rsidRPr="00D400D5" w:rsidRDefault="008306A2" w:rsidP="00243C9B">
      <w:pPr>
        <w:pStyle w:val="consnonformat0"/>
        <w:ind w:firstLine="709"/>
        <w:jc w:val="center"/>
        <w:rPr>
          <w:rFonts w:ascii="Times New Roman" w:hAnsi="Times New Roman" w:cs="Times New Roman"/>
          <w:sz w:val="22"/>
          <w:szCs w:val="22"/>
        </w:rPr>
      </w:pPr>
    </w:p>
    <w:p w:rsidR="008306A2" w:rsidRPr="00D400D5" w:rsidRDefault="008306A2"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8306A2" w:rsidRPr="00D400D5" w:rsidRDefault="008306A2" w:rsidP="00D400D5">
      <w:pPr>
        <w:pStyle w:val="consnonformat0"/>
        <w:ind w:firstLine="709"/>
        <w:jc w:val="both"/>
        <w:rPr>
          <w:rFonts w:ascii="Times New Roman" w:hAnsi="Times New Roman" w:cs="Times New Roman"/>
          <w:b/>
          <w:bCs/>
          <w:sz w:val="22"/>
          <w:szCs w:val="22"/>
        </w:rPr>
      </w:pPr>
    </w:p>
    <w:p w:rsidR="008306A2" w:rsidRPr="0030346B" w:rsidRDefault="008306A2"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p w:rsidR="008306A2" w:rsidRPr="0030346B" w:rsidRDefault="008306A2" w:rsidP="0096629B">
      <w:pPr>
        <w:ind w:firstLine="709"/>
        <w:rPr>
          <w:sz w:val="22"/>
          <w:szCs w:val="22"/>
        </w:rPr>
      </w:pPr>
    </w:p>
    <w:p w:rsidR="008306A2" w:rsidRPr="0030346B" w:rsidRDefault="008306A2" w:rsidP="0096629B">
      <w:pPr>
        <w:ind w:firstLine="709"/>
        <w:rPr>
          <w:sz w:val="22"/>
          <w:szCs w:val="22"/>
        </w:rPr>
      </w:pPr>
    </w:p>
    <w:p w:rsidR="008306A2" w:rsidRPr="0030346B" w:rsidRDefault="008306A2" w:rsidP="0096629B">
      <w:pPr>
        <w:ind w:firstLine="709"/>
        <w:rPr>
          <w:sz w:val="22"/>
          <w:szCs w:val="22"/>
        </w:rPr>
      </w:pPr>
    </w:p>
    <w:p w:rsidR="008306A2" w:rsidRPr="0030346B" w:rsidRDefault="008306A2" w:rsidP="0096629B">
      <w:pPr>
        <w:ind w:firstLine="709"/>
        <w:rPr>
          <w:sz w:val="22"/>
          <w:szCs w:val="22"/>
        </w:rPr>
      </w:pPr>
    </w:p>
    <w:p w:rsidR="008306A2" w:rsidRPr="0030346B" w:rsidRDefault="008306A2" w:rsidP="0096629B">
      <w:pPr>
        <w:ind w:firstLine="709"/>
        <w:rPr>
          <w:sz w:val="22"/>
          <w:szCs w:val="22"/>
        </w:rPr>
      </w:pPr>
    </w:p>
    <w:p w:rsidR="008306A2" w:rsidRPr="0030346B" w:rsidRDefault="008306A2" w:rsidP="0096629B">
      <w:pPr>
        <w:ind w:firstLine="709"/>
        <w:rPr>
          <w:sz w:val="22"/>
          <w:szCs w:val="22"/>
        </w:rPr>
      </w:pPr>
    </w:p>
    <w:p w:rsidR="008306A2" w:rsidRPr="0030346B" w:rsidRDefault="008306A2" w:rsidP="0096629B">
      <w:pPr>
        <w:ind w:firstLine="709"/>
        <w:rPr>
          <w:sz w:val="22"/>
          <w:szCs w:val="22"/>
        </w:rPr>
      </w:pPr>
    </w:p>
    <w:p w:rsidR="008306A2" w:rsidRPr="0030346B" w:rsidRDefault="008306A2" w:rsidP="0096629B">
      <w:pPr>
        <w:ind w:firstLine="709"/>
        <w:rPr>
          <w:sz w:val="22"/>
          <w:szCs w:val="22"/>
        </w:rPr>
      </w:pPr>
    </w:p>
    <w:p w:rsidR="008306A2" w:rsidRPr="0030346B" w:rsidRDefault="008306A2" w:rsidP="0096629B">
      <w:pPr>
        <w:ind w:firstLine="709"/>
        <w:rPr>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Default="008306A2" w:rsidP="00834F46">
      <w:pPr>
        <w:shd w:val="clear" w:color="auto" w:fill="FFFFFF"/>
        <w:spacing w:line="317" w:lineRule="exact"/>
        <w:ind w:right="58"/>
        <w:jc w:val="center"/>
        <w:rPr>
          <w:b/>
          <w:bCs/>
          <w:color w:val="000000"/>
          <w:spacing w:val="-6"/>
          <w:sz w:val="22"/>
          <w:szCs w:val="22"/>
        </w:rPr>
      </w:pPr>
    </w:p>
    <w:p w:rsidR="008306A2" w:rsidRPr="0030346B" w:rsidRDefault="008306A2" w:rsidP="00834F46">
      <w:pPr>
        <w:pStyle w:val="ConsTitle"/>
        <w:ind w:right="-185"/>
        <w:jc w:val="center"/>
        <w:rPr>
          <w:rFonts w:ascii="Times New Roman" w:hAnsi="Times New Roman" w:cs="Times New Roman"/>
          <w:i/>
          <w:iCs/>
          <w:sz w:val="22"/>
          <w:szCs w:val="22"/>
        </w:rPr>
      </w:pPr>
    </w:p>
    <w:p w:rsidR="008306A2" w:rsidRPr="0030346B" w:rsidRDefault="008306A2" w:rsidP="0096629B">
      <w:pPr>
        <w:ind w:firstLine="709"/>
        <w:rPr>
          <w:sz w:val="22"/>
          <w:szCs w:val="22"/>
        </w:rPr>
      </w:pPr>
    </w:p>
    <w:sectPr w:rsidR="008306A2" w:rsidRPr="0030346B" w:rsidSect="00525B26">
      <w:headerReference w:type="default" r:id="rId36"/>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6A2" w:rsidRDefault="008306A2" w:rsidP="00546849">
      <w:r>
        <w:separator/>
      </w:r>
    </w:p>
  </w:endnote>
  <w:endnote w:type="continuationSeparator" w:id="0">
    <w:p w:rsidR="008306A2" w:rsidRDefault="008306A2"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6A2" w:rsidRDefault="008306A2" w:rsidP="00546849">
      <w:r>
        <w:separator/>
      </w:r>
    </w:p>
  </w:footnote>
  <w:footnote w:type="continuationSeparator" w:id="0">
    <w:p w:rsidR="008306A2" w:rsidRDefault="008306A2"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A2" w:rsidRDefault="008306A2">
    <w:pPr>
      <w:pStyle w:val="Header"/>
      <w:framePr w:wrap="auto" w:vAnchor="text" w:hAnchor="margin" w:xAlign="center" w:y="1"/>
      <w:rPr>
        <w:rStyle w:val="PageNumber"/>
        <w:sz w:val="16"/>
        <w:szCs w:val="16"/>
      </w:rPr>
    </w:pPr>
    <w:r>
      <w:rPr>
        <w:rStyle w:val="PageNumber"/>
        <w:sz w:val="16"/>
        <w:szCs w:val="16"/>
      </w:rPr>
      <w:fldChar w:fldCharType="begin"/>
    </w:r>
    <w:r>
      <w:rPr>
        <w:rStyle w:val="PageNumber"/>
        <w:sz w:val="16"/>
        <w:szCs w:val="16"/>
      </w:rPr>
      <w:instrText xml:space="preserve">PAGE  </w:instrText>
    </w:r>
    <w:r>
      <w:rPr>
        <w:rStyle w:val="PageNumber"/>
        <w:sz w:val="16"/>
        <w:szCs w:val="16"/>
      </w:rPr>
      <w:fldChar w:fldCharType="separate"/>
    </w:r>
    <w:r>
      <w:rPr>
        <w:rStyle w:val="PageNumber"/>
        <w:noProof/>
        <w:sz w:val="16"/>
        <w:szCs w:val="16"/>
      </w:rPr>
      <w:t>30</w:t>
    </w:r>
    <w:r>
      <w:rPr>
        <w:rStyle w:val="PageNumber"/>
        <w:sz w:val="16"/>
        <w:szCs w:val="16"/>
      </w:rPr>
      <w:fldChar w:fldCharType="end"/>
    </w:r>
  </w:p>
  <w:p w:rsidR="008306A2" w:rsidRDefault="008306A2" w:rsidP="00834F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23309"/>
    <w:rsid w:val="000308F4"/>
    <w:rsid w:val="000325B0"/>
    <w:rsid w:val="00034447"/>
    <w:rsid w:val="00037302"/>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1E99"/>
    <w:rsid w:val="000B2179"/>
    <w:rsid w:val="000B2B55"/>
    <w:rsid w:val="000C019B"/>
    <w:rsid w:val="000C14E5"/>
    <w:rsid w:val="000C582D"/>
    <w:rsid w:val="000C5A8D"/>
    <w:rsid w:val="000D13F7"/>
    <w:rsid w:val="000D6750"/>
    <w:rsid w:val="000F1CBA"/>
    <w:rsid w:val="000F64BA"/>
    <w:rsid w:val="00102EB9"/>
    <w:rsid w:val="001135EB"/>
    <w:rsid w:val="00113AD0"/>
    <w:rsid w:val="001322AA"/>
    <w:rsid w:val="00132D98"/>
    <w:rsid w:val="00136F92"/>
    <w:rsid w:val="00140E13"/>
    <w:rsid w:val="001422C8"/>
    <w:rsid w:val="00143E26"/>
    <w:rsid w:val="00144AE3"/>
    <w:rsid w:val="00154E8F"/>
    <w:rsid w:val="00166ABA"/>
    <w:rsid w:val="001701E5"/>
    <w:rsid w:val="001761BB"/>
    <w:rsid w:val="001770BD"/>
    <w:rsid w:val="001845ED"/>
    <w:rsid w:val="00186A51"/>
    <w:rsid w:val="00192C0A"/>
    <w:rsid w:val="001974C3"/>
    <w:rsid w:val="001C52E2"/>
    <w:rsid w:val="001D72A5"/>
    <w:rsid w:val="001E63CB"/>
    <w:rsid w:val="001E784C"/>
    <w:rsid w:val="001F4700"/>
    <w:rsid w:val="00222034"/>
    <w:rsid w:val="0023268B"/>
    <w:rsid w:val="00236C82"/>
    <w:rsid w:val="00242E74"/>
    <w:rsid w:val="00243C9B"/>
    <w:rsid w:val="002511AA"/>
    <w:rsid w:val="0025212A"/>
    <w:rsid w:val="00254AA6"/>
    <w:rsid w:val="00256191"/>
    <w:rsid w:val="002654CD"/>
    <w:rsid w:val="002670D2"/>
    <w:rsid w:val="00281148"/>
    <w:rsid w:val="00281A88"/>
    <w:rsid w:val="00282DEB"/>
    <w:rsid w:val="002B0897"/>
    <w:rsid w:val="002B2F4F"/>
    <w:rsid w:val="002B3FC3"/>
    <w:rsid w:val="002C021D"/>
    <w:rsid w:val="002C4433"/>
    <w:rsid w:val="002D1069"/>
    <w:rsid w:val="002D58C3"/>
    <w:rsid w:val="002D593F"/>
    <w:rsid w:val="002E4982"/>
    <w:rsid w:val="002E7882"/>
    <w:rsid w:val="00300D85"/>
    <w:rsid w:val="0030346B"/>
    <w:rsid w:val="0031057E"/>
    <w:rsid w:val="0031499E"/>
    <w:rsid w:val="00351F06"/>
    <w:rsid w:val="0035322E"/>
    <w:rsid w:val="003550D5"/>
    <w:rsid w:val="0035523D"/>
    <w:rsid w:val="0035678A"/>
    <w:rsid w:val="00357934"/>
    <w:rsid w:val="00357E90"/>
    <w:rsid w:val="00380185"/>
    <w:rsid w:val="0038068B"/>
    <w:rsid w:val="0038087A"/>
    <w:rsid w:val="00384FED"/>
    <w:rsid w:val="003865FC"/>
    <w:rsid w:val="00392936"/>
    <w:rsid w:val="00396871"/>
    <w:rsid w:val="003A1CFD"/>
    <w:rsid w:val="003B1108"/>
    <w:rsid w:val="003B33D1"/>
    <w:rsid w:val="003B4C36"/>
    <w:rsid w:val="003B613C"/>
    <w:rsid w:val="003C781A"/>
    <w:rsid w:val="003E01FF"/>
    <w:rsid w:val="003E6072"/>
    <w:rsid w:val="003E7B1F"/>
    <w:rsid w:val="003F77D1"/>
    <w:rsid w:val="00422389"/>
    <w:rsid w:val="004223CF"/>
    <w:rsid w:val="00423787"/>
    <w:rsid w:val="00425834"/>
    <w:rsid w:val="00440E47"/>
    <w:rsid w:val="0045286B"/>
    <w:rsid w:val="00457239"/>
    <w:rsid w:val="00457B1C"/>
    <w:rsid w:val="00462DFC"/>
    <w:rsid w:val="004630CC"/>
    <w:rsid w:val="00463104"/>
    <w:rsid w:val="00466C43"/>
    <w:rsid w:val="00467880"/>
    <w:rsid w:val="00474465"/>
    <w:rsid w:val="00481DA2"/>
    <w:rsid w:val="00490E8A"/>
    <w:rsid w:val="004A66FB"/>
    <w:rsid w:val="004B28A5"/>
    <w:rsid w:val="004B4C2A"/>
    <w:rsid w:val="004B568E"/>
    <w:rsid w:val="004C7D93"/>
    <w:rsid w:val="004D1346"/>
    <w:rsid w:val="004F0ABA"/>
    <w:rsid w:val="004F1A27"/>
    <w:rsid w:val="004F382A"/>
    <w:rsid w:val="004F542C"/>
    <w:rsid w:val="00503673"/>
    <w:rsid w:val="00511699"/>
    <w:rsid w:val="00525B26"/>
    <w:rsid w:val="00531398"/>
    <w:rsid w:val="00546849"/>
    <w:rsid w:val="00552924"/>
    <w:rsid w:val="00553554"/>
    <w:rsid w:val="00555F7F"/>
    <w:rsid w:val="00566B27"/>
    <w:rsid w:val="00581A57"/>
    <w:rsid w:val="00581F55"/>
    <w:rsid w:val="005856DB"/>
    <w:rsid w:val="00585D06"/>
    <w:rsid w:val="00585FB4"/>
    <w:rsid w:val="00585FC0"/>
    <w:rsid w:val="00596117"/>
    <w:rsid w:val="005976BF"/>
    <w:rsid w:val="005A0426"/>
    <w:rsid w:val="005B7941"/>
    <w:rsid w:val="005C0663"/>
    <w:rsid w:val="005C1693"/>
    <w:rsid w:val="005C1CB2"/>
    <w:rsid w:val="005D4697"/>
    <w:rsid w:val="005F70AA"/>
    <w:rsid w:val="00600878"/>
    <w:rsid w:val="00606A66"/>
    <w:rsid w:val="006101E2"/>
    <w:rsid w:val="0062499A"/>
    <w:rsid w:val="00626F36"/>
    <w:rsid w:val="006326AB"/>
    <w:rsid w:val="00632B32"/>
    <w:rsid w:val="00642AB8"/>
    <w:rsid w:val="00644748"/>
    <w:rsid w:val="00647C4E"/>
    <w:rsid w:val="006519F4"/>
    <w:rsid w:val="00661489"/>
    <w:rsid w:val="00670BF0"/>
    <w:rsid w:val="0067152A"/>
    <w:rsid w:val="00672BCB"/>
    <w:rsid w:val="0067479C"/>
    <w:rsid w:val="00675577"/>
    <w:rsid w:val="00675B02"/>
    <w:rsid w:val="00682663"/>
    <w:rsid w:val="00686F8D"/>
    <w:rsid w:val="00687EB7"/>
    <w:rsid w:val="00690E91"/>
    <w:rsid w:val="006A7AAE"/>
    <w:rsid w:val="006B40A7"/>
    <w:rsid w:val="006C1284"/>
    <w:rsid w:val="006C614C"/>
    <w:rsid w:val="006D404F"/>
    <w:rsid w:val="006F00EF"/>
    <w:rsid w:val="006F1E19"/>
    <w:rsid w:val="006F3B58"/>
    <w:rsid w:val="0070406E"/>
    <w:rsid w:val="00707971"/>
    <w:rsid w:val="00707F88"/>
    <w:rsid w:val="0071484D"/>
    <w:rsid w:val="00726582"/>
    <w:rsid w:val="0073739D"/>
    <w:rsid w:val="007408F9"/>
    <w:rsid w:val="00742CF2"/>
    <w:rsid w:val="00743EEF"/>
    <w:rsid w:val="00746AC9"/>
    <w:rsid w:val="00761D9D"/>
    <w:rsid w:val="00773743"/>
    <w:rsid w:val="0077487D"/>
    <w:rsid w:val="00781EF0"/>
    <w:rsid w:val="00783869"/>
    <w:rsid w:val="00790ECD"/>
    <w:rsid w:val="007A0227"/>
    <w:rsid w:val="007B2C2E"/>
    <w:rsid w:val="007B74CC"/>
    <w:rsid w:val="007B7ED6"/>
    <w:rsid w:val="007C12D9"/>
    <w:rsid w:val="007C1C05"/>
    <w:rsid w:val="007C3889"/>
    <w:rsid w:val="007E4097"/>
    <w:rsid w:val="007F1010"/>
    <w:rsid w:val="008147C4"/>
    <w:rsid w:val="008174B1"/>
    <w:rsid w:val="00821060"/>
    <w:rsid w:val="0082266C"/>
    <w:rsid w:val="00823084"/>
    <w:rsid w:val="008306A2"/>
    <w:rsid w:val="00833031"/>
    <w:rsid w:val="00834F46"/>
    <w:rsid w:val="00835D74"/>
    <w:rsid w:val="008361C0"/>
    <w:rsid w:val="00843821"/>
    <w:rsid w:val="00854245"/>
    <w:rsid w:val="0086086A"/>
    <w:rsid w:val="008670D8"/>
    <w:rsid w:val="00870F9A"/>
    <w:rsid w:val="008750F8"/>
    <w:rsid w:val="0088177F"/>
    <w:rsid w:val="008913B1"/>
    <w:rsid w:val="008A0A6E"/>
    <w:rsid w:val="008D07B5"/>
    <w:rsid w:val="008E2826"/>
    <w:rsid w:val="008F132B"/>
    <w:rsid w:val="008F59B1"/>
    <w:rsid w:val="0090435B"/>
    <w:rsid w:val="00916B08"/>
    <w:rsid w:val="00921640"/>
    <w:rsid w:val="00923784"/>
    <w:rsid w:val="0092633E"/>
    <w:rsid w:val="00932139"/>
    <w:rsid w:val="00937D74"/>
    <w:rsid w:val="00942FD4"/>
    <w:rsid w:val="00952BF5"/>
    <w:rsid w:val="00955CC1"/>
    <w:rsid w:val="009575CC"/>
    <w:rsid w:val="0096629B"/>
    <w:rsid w:val="00967F36"/>
    <w:rsid w:val="00970266"/>
    <w:rsid w:val="00985A20"/>
    <w:rsid w:val="009A1E16"/>
    <w:rsid w:val="009B23CF"/>
    <w:rsid w:val="009B61AB"/>
    <w:rsid w:val="009C16FE"/>
    <w:rsid w:val="009D7CFF"/>
    <w:rsid w:val="009E01C0"/>
    <w:rsid w:val="009F407D"/>
    <w:rsid w:val="00A0274F"/>
    <w:rsid w:val="00A1282A"/>
    <w:rsid w:val="00A12EFE"/>
    <w:rsid w:val="00A16781"/>
    <w:rsid w:val="00A206C8"/>
    <w:rsid w:val="00A2112A"/>
    <w:rsid w:val="00A25CEF"/>
    <w:rsid w:val="00A3652B"/>
    <w:rsid w:val="00A378D8"/>
    <w:rsid w:val="00A519D5"/>
    <w:rsid w:val="00A57E5A"/>
    <w:rsid w:val="00A61409"/>
    <w:rsid w:val="00A6360A"/>
    <w:rsid w:val="00A65958"/>
    <w:rsid w:val="00A67DAC"/>
    <w:rsid w:val="00A76418"/>
    <w:rsid w:val="00A80528"/>
    <w:rsid w:val="00AA2112"/>
    <w:rsid w:val="00AA57C5"/>
    <w:rsid w:val="00AA7577"/>
    <w:rsid w:val="00AB6271"/>
    <w:rsid w:val="00AC095C"/>
    <w:rsid w:val="00AC5D6A"/>
    <w:rsid w:val="00AD736C"/>
    <w:rsid w:val="00AD77B5"/>
    <w:rsid w:val="00AE4E4F"/>
    <w:rsid w:val="00AF3ECF"/>
    <w:rsid w:val="00AF415B"/>
    <w:rsid w:val="00B075EA"/>
    <w:rsid w:val="00B13CB1"/>
    <w:rsid w:val="00B25589"/>
    <w:rsid w:val="00B31A0F"/>
    <w:rsid w:val="00B37E99"/>
    <w:rsid w:val="00B45725"/>
    <w:rsid w:val="00B51A58"/>
    <w:rsid w:val="00B527BA"/>
    <w:rsid w:val="00B55A34"/>
    <w:rsid w:val="00B6429F"/>
    <w:rsid w:val="00B647E2"/>
    <w:rsid w:val="00B709E2"/>
    <w:rsid w:val="00B731D4"/>
    <w:rsid w:val="00B7438D"/>
    <w:rsid w:val="00B80F92"/>
    <w:rsid w:val="00BA11B5"/>
    <w:rsid w:val="00BB13F2"/>
    <w:rsid w:val="00BB2C9B"/>
    <w:rsid w:val="00BD19B5"/>
    <w:rsid w:val="00BD3DC9"/>
    <w:rsid w:val="00BE12B6"/>
    <w:rsid w:val="00BE2446"/>
    <w:rsid w:val="00BE361A"/>
    <w:rsid w:val="00C1477B"/>
    <w:rsid w:val="00C25FBF"/>
    <w:rsid w:val="00C3559C"/>
    <w:rsid w:val="00C36796"/>
    <w:rsid w:val="00C41D74"/>
    <w:rsid w:val="00C516D6"/>
    <w:rsid w:val="00C62300"/>
    <w:rsid w:val="00C623CA"/>
    <w:rsid w:val="00C66861"/>
    <w:rsid w:val="00C72E8A"/>
    <w:rsid w:val="00C93412"/>
    <w:rsid w:val="00C95310"/>
    <w:rsid w:val="00CA2924"/>
    <w:rsid w:val="00CA4724"/>
    <w:rsid w:val="00CA5745"/>
    <w:rsid w:val="00CB2D08"/>
    <w:rsid w:val="00CB4D70"/>
    <w:rsid w:val="00CB508D"/>
    <w:rsid w:val="00CD454F"/>
    <w:rsid w:val="00CD5EA2"/>
    <w:rsid w:val="00CE0E30"/>
    <w:rsid w:val="00CF23E1"/>
    <w:rsid w:val="00CF2CC6"/>
    <w:rsid w:val="00D00E45"/>
    <w:rsid w:val="00D040F1"/>
    <w:rsid w:val="00D20FA3"/>
    <w:rsid w:val="00D351EF"/>
    <w:rsid w:val="00D36D03"/>
    <w:rsid w:val="00D374E5"/>
    <w:rsid w:val="00D400D5"/>
    <w:rsid w:val="00D41402"/>
    <w:rsid w:val="00D53D2D"/>
    <w:rsid w:val="00D56733"/>
    <w:rsid w:val="00D72B8A"/>
    <w:rsid w:val="00D74FCC"/>
    <w:rsid w:val="00D7597D"/>
    <w:rsid w:val="00D853ED"/>
    <w:rsid w:val="00D90FE1"/>
    <w:rsid w:val="00D9490D"/>
    <w:rsid w:val="00DB23F9"/>
    <w:rsid w:val="00DB2D1D"/>
    <w:rsid w:val="00DB3961"/>
    <w:rsid w:val="00DB75DB"/>
    <w:rsid w:val="00DC5B55"/>
    <w:rsid w:val="00DC6BBE"/>
    <w:rsid w:val="00DC77D2"/>
    <w:rsid w:val="00DD1A77"/>
    <w:rsid w:val="00DD461E"/>
    <w:rsid w:val="00DE4B0C"/>
    <w:rsid w:val="00DF5402"/>
    <w:rsid w:val="00E0118D"/>
    <w:rsid w:val="00E01681"/>
    <w:rsid w:val="00E01967"/>
    <w:rsid w:val="00E06A48"/>
    <w:rsid w:val="00E117D4"/>
    <w:rsid w:val="00E136B2"/>
    <w:rsid w:val="00E13C75"/>
    <w:rsid w:val="00E167A3"/>
    <w:rsid w:val="00E246DC"/>
    <w:rsid w:val="00E37B00"/>
    <w:rsid w:val="00E457B3"/>
    <w:rsid w:val="00E51267"/>
    <w:rsid w:val="00E57D8A"/>
    <w:rsid w:val="00E60603"/>
    <w:rsid w:val="00E67A8D"/>
    <w:rsid w:val="00E80A3B"/>
    <w:rsid w:val="00E844EC"/>
    <w:rsid w:val="00E95588"/>
    <w:rsid w:val="00E971C6"/>
    <w:rsid w:val="00EA6185"/>
    <w:rsid w:val="00EA67C6"/>
    <w:rsid w:val="00EB4A64"/>
    <w:rsid w:val="00EC31C3"/>
    <w:rsid w:val="00ED0343"/>
    <w:rsid w:val="00ED1596"/>
    <w:rsid w:val="00ED4C69"/>
    <w:rsid w:val="00EE7745"/>
    <w:rsid w:val="00EF7812"/>
    <w:rsid w:val="00F04294"/>
    <w:rsid w:val="00F0661C"/>
    <w:rsid w:val="00F124D1"/>
    <w:rsid w:val="00F15364"/>
    <w:rsid w:val="00F20D60"/>
    <w:rsid w:val="00F22A1A"/>
    <w:rsid w:val="00F36B41"/>
    <w:rsid w:val="00F43B17"/>
    <w:rsid w:val="00F5234A"/>
    <w:rsid w:val="00F53388"/>
    <w:rsid w:val="00F56914"/>
    <w:rsid w:val="00F56E7C"/>
    <w:rsid w:val="00F56E99"/>
    <w:rsid w:val="00F60485"/>
    <w:rsid w:val="00F644F3"/>
    <w:rsid w:val="00F744CD"/>
    <w:rsid w:val="00F80395"/>
    <w:rsid w:val="00FB33D9"/>
    <w:rsid w:val="00FC33EC"/>
    <w:rsid w:val="00FC699C"/>
    <w:rsid w:val="00FD0238"/>
    <w:rsid w:val="00FE0DA5"/>
    <w:rsid w:val="00FF0A23"/>
    <w:rsid w:val="00FF1D0B"/>
    <w:rsid w:val="00FF2834"/>
    <w:rsid w:val="00FF3362"/>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13C75"/>
    <w:rPr>
      <w:rFonts w:ascii="Times New Roman" w:eastAsia="Times New Roman" w:hAnsi="Times New Roman"/>
      <w:sz w:val="24"/>
      <w:szCs w:val="24"/>
    </w:rPr>
  </w:style>
  <w:style w:type="paragraph" w:styleId="Heading1">
    <w:name w:val="heading 1"/>
    <w:basedOn w:val="Normal"/>
    <w:next w:val="Normal"/>
    <w:link w:val="Heading1Char"/>
    <w:uiPriority w:val="99"/>
    <w:qFormat/>
    <w:rsid w:val="00985A20"/>
    <w:pPr>
      <w:keepNext/>
      <w:spacing w:before="240" w:after="60"/>
      <w:outlineLvl w:val="0"/>
    </w:pPr>
    <w:rPr>
      <w:rFonts w:ascii="Arial" w:hAnsi="Arial" w:cs="Arial"/>
      <w:b/>
      <w:bCs/>
      <w:kern w:val="32"/>
      <w:sz w:val="32"/>
      <w:szCs w:val="32"/>
    </w:rPr>
  </w:style>
  <w:style w:type="paragraph" w:styleId="Heading9">
    <w:name w:val="heading 9"/>
    <w:basedOn w:val="Normal"/>
    <w:next w:val="Normal"/>
    <w:link w:val="Heading9Char"/>
    <w:uiPriority w:val="99"/>
    <w:qFormat/>
    <w:rsid w:val="00E13C75"/>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2663"/>
    <w:rPr>
      <w:rFonts w:ascii="Cambria" w:hAnsi="Cambria" w:cs="Cambria"/>
      <w:b/>
      <w:bCs/>
      <w:kern w:val="32"/>
      <w:sz w:val="32"/>
      <w:szCs w:val="32"/>
    </w:rPr>
  </w:style>
  <w:style w:type="character" w:customStyle="1" w:styleId="Heading9Char">
    <w:name w:val="Heading 9 Char"/>
    <w:basedOn w:val="DefaultParagraphFont"/>
    <w:link w:val="Heading9"/>
    <w:uiPriority w:val="99"/>
    <w:locked/>
    <w:rsid w:val="00E13C75"/>
    <w:rPr>
      <w:rFonts w:ascii="Arial" w:hAnsi="Arial" w:cs="Arial"/>
      <w:lang w:eastAsia="ru-RU"/>
    </w:rPr>
  </w:style>
  <w:style w:type="paragraph" w:customStyle="1" w:styleId="a">
    <w:name w:val="Знак Знак Знак Знак"/>
    <w:basedOn w:val="Normal"/>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uiPriority w:val="99"/>
    <w:rsid w:val="00E13C75"/>
    <w:pPr>
      <w:ind w:firstLine="720"/>
    </w:pPr>
    <w:rPr>
      <w:rFonts w:ascii="Arial" w:eastAsia="Times New Roman" w:hAnsi="Arial" w:cs="Arial"/>
      <w:sz w:val="20"/>
      <w:szCs w:val="20"/>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sz w:val="20"/>
      <w:szCs w:val="20"/>
    </w:rPr>
  </w:style>
  <w:style w:type="paragraph" w:styleId="Header">
    <w:name w:val="header"/>
    <w:basedOn w:val="Normal"/>
    <w:link w:val="HeaderChar"/>
    <w:uiPriority w:val="99"/>
    <w:rsid w:val="00E13C75"/>
    <w:pPr>
      <w:tabs>
        <w:tab w:val="center" w:pos="4677"/>
        <w:tab w:val="right" w:pos="9355"/>
      </w:tabs>
    </w:pPr>
  </w:style>
  <w:style w:type="character" w:customStyle="1" w:styleId="HeaderChar">
    <w:name w:val="Header Char"/>
    <w:basedOn w:val="DefaultParagraphFont"/>
    <w:link w:val="Header"/>
    <w:uiPriority w:val="99"/>
    <w:locked/>
    <w:rsid w:val="00E13C75"/>
    <w:rPr>
      <w:rFonts w:ascii="Times New Roman" w:hAnsi="Times New Roman" w:cs="Times New Roman"/>
      <w:sz w:val="24"/>
      <w:szCs w:val="24"/>
      <w:lang w:eastAsia="ru-RU"/>
    </w:rPr>
  </w:style>
  <w:style w:type="character" w:styleId="PageNumber">
    <w:name w:val="page number"/>
    <w:basedOn w:val="DefaultParagraphFont"/>
    <w:uiPriority w:val="99"/>
    <w:rsid w:val="00E13C75"/>
    <w:rPr>
      <w:rFonts w:ascii="Verdana" w:hAnsi="Verdana" w:cs="Verdana"/>
      <w:lang w:val="en-US" w:eastAsia="en-US"/>
    </w:rPr>
  </w:style>
  <w:style w:type="paragraph" w:styleId="BodyTextIndent">
    <w:name w:val="Body Text Indent"/>
    <w:basedOn w:val="Normal"/>
    <w:link w:val="BodyTextIndentChar"/>
    <w:uiPriority w:val="99"/>
    <w:rsid w:val="00E13C75"/>
    <w:pPr>
      <w:ind w:firstLine="708"/>
      <w:jc w:val="both"/>
    </w:pPr>
    <w:rPr>
      <w:rFonts w:ascii="Arial" w:hAnsi="Arial" w:cs="Arial"/>
      <w:sz w:val="28"/>
      <w:szCs w:val="28"/>
    </w:rPr>
  </w:style>
  <w:style w:type="character" w:customStyle="1" w:styleId="BodyTextIndentChar">
    <w:name w:val="Body Text Indent Char"/>
    <w:basedOn w:val="DefaultParagraphFont"/>
    <w:link w:val="BodyTextIndent"/>
    <w:uiPriority w:val="99"/>
    <w:locked/>
    <w:rsid w:val="00E13C75"/>
    <w:rPr>
      <w:rFonts w:ascii="Arial" w:hAnsi="Arial" w:cs="Arial"/>
      <w:sz w:val="20"/>
      <w:szCs w:val="20"/>
      <w:lang w:eastAsia="ru-RU"/>
    </w:rPr>
  </w:style>
  <w:style w:type="paragraph" w:styleId="FootnoteText">
    <w:name w:val="footnote text"/>
    <w:basedOn w:val="Normal"/>
    <w:link w:val="FootnoteTextChar"/>
    <w:uiPriority w:val="99"/>
    <w:semiHidden/>
    <w:rsid w:val="00E13C75"/>
    <w:rPr>
      <w:sz w:val="20"/>
      <w:szCs w:val="20"/>
    </w:rPr>
  </w:style>
  <w:style w:type="character" w:customStyle="1" w:styleId="FootnoteTextChar">
    <w:name w:val="Footnote Text Char"/>
    <w:basedOn w:val="DefaultParagraphFont"/>
    <w:link w:val="FootnoteText"/>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Normal"/>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sz w:val="20"/>
      <w:szCs w:val="20"/>
    </w:rPr>
  </w:style>
  <w:style w:type="character" w:customStyle="1" w:styleId="a0">
    <w:name w:val="Гипертекстовая ссылка"/>
    <w:basedOn w:val="DefaultParagraphFont"/>
    <w:uiPriority w:val="99"/>
    <w:rsid w:val="00E13C75"/>
    <w:rPr>
      <w:rFonts w:ascii="Verdana" w:hAnsi="Verdana" w:cs="Verdana"/>
      <w:color w:val="008000"/>
      <w:sz w:val="20"/>
      <w:szCs w:val="20"/>
      <w:u w:val="single"/>
      <w:lang w:val="en-US" w:eastAsia="en-US"/>
    </w:rPr>
  </w:style>
  <w:style w:type="character" w:customStyle="1" w:styleId="a1">
    <w:name w:val="Не вступил в силу"/>
    <w:basedOn w:val="DefaultParagraphFont"/>
    <w:uiPriority w:val="99"/>
    <w:rsid w:val="00E13C75"/>
    <w:rPr>
      <w:rFonts w:ascii="Verdana" w:hAnsi="Verdana" w:cs="Verdana"/>
      <w:color w:val="008080"/>
      <w:sz w:val="20"/>
      <w:szCs w:val="20"/>
      <w:lang w:val="en-US" w:eastAsia="en-US"/>
    </w:rPr>
  </w:style>
  <w:style w:type="paragraph" w:styleId="Title">
    <w:name w:val="Title"/>
    <w:basedOn w:val="Normal"/>
    <w:link w:val="TitleChar"/>
    <w:uiPriority w:val="99"/>
    <w:qFormat/>
    <w:rsid w:val="00E13C75"/>
    <w:pPr>
      <w:tabs>
        <w:tab w:val="left" w:pos="4820"/>
      </w:tabs>
      <w:ind w:firstLine="720"/>
      <w:jc w:val="center"/>
    </w:pPr>
    <w:rPr>
      <w:b/>
      <w:bCs/>
      <w:lang w:val="en-US"/>
    </w:rPr>
  </w:style>
  <w:style w:type="character" w:customStyle="1" w:styleId="TitleChar">
    <w:name w:val="Title Char"/>
    <w:basedOn w:val="DefaultParagraphFont"/>
    <w:link w:val="Title"/>
    <w:uiPriority w:val="99"/>
    <w:locked/>
    <w:rsid w:val="00E13C75"/>
    <w:rPr>
      <w:rFonts w:ascii="Times New Roman" w:hAnsi="Times New Roman" w:cs="Times New Roman"/>
      <w:b/>
      <w:bCs/>
      <w:sz w:val="20"/>
      <w:szCs w:val="20"/>
      <w:lang w:val="en-US" w:eastAsia="ru-RU"/>
    </w:rPr>
  </w:style>
  <w:style w:type="character" w:customStyle="1" w:styleId="a2">
    <w:name w:val="Цветовое выделение"/>
    <w:uiPriority w:val="99"/>
    <w:rsid w:val="00E13C75"/>
    <w:rPr>
      <w:b/>
      <w:color w:val="000080"/>
    </w:rPr>
  </w:style>
  <w:style w:type="paragraph" w:styleId="Footer">
    <w:name w:val="footer"/>
    <w:basedOn w:val="Normal"/>
    <w:link w:val="FooterChar"/>
    <w:uiPriority w:val="99"/>
    <w:rsid w:val="00E13C75"/>
    <w:pPr>
      <w:tabs>
        <w:tab w:val="center" w:pos="4677"/>
        <w:tab w:val="right" w:pos="9355"/>
      </w:tabs>
    </w:pPr>
  </w:style>
  <w:style w:type="character" w:customStyle="1" w:styleId="FooterChar">
    <w:name w:val="Footer Char"/>
    <w:basedOn w:val="DefaultParagraphFont"/>
    <w:link w:val="Footer"/>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E13C75"/>
    <w:rPr>
      <w:rFonts w:ascii="Verdana" w:hAnsi="Verdana" w:cs="Verdana"/>
      <w:color w:val="0000FF"/>
      <w:u w:val="single"/>
      <w:lang w:val="en-US" w:eastAsia="en-US"/>
    </w:rPr>
  </w:style>
  <w:style w:type="character" w:styleId="FollowedHyperlink">
    <w:name w:val="FollowedHyperlink"/>
    <w:basedOn w:val="DefaultParagraphFont"/>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rPr>
  </w:style>
  <w:style w:type="character" w:customStyle="1" w:styleId="5">
    <w:name w:val="Знак Знак5"/>
    <w:basedOn w:val="DefaultParagraphFont"/>
    <w:uiPriority w:val="99"/>
    <w:rsid w:val="00E80A3B"/>
    <w:rPr>
      <w:rFonts w:ascii="Arial" w:hAnsi="Arial" w:cs="Arial"/>
      <w:sz w:val="22"/>
      <w:szCs w:val="22"/>
      <w:lang w:val="ru-RU" w:eastAsia="ru-RU"/>
    </w:rPr>
  </w:style>
  <w:style w:type="character" w:customStyle="1" w:styleId="4">
    <w:name w:val="Знак Знак4"/>
    <w:basedOn w:val="DefaultParagraphFont"/>
    <w:uiPriority w:val="99"/>
    <w:rsid w:val="00E80A3B"/>
    <w:rPr>
      <w:rFonts w:cs="Times New Roman"/>
      <w:lang w:val="ru-RU" w:eastAsia="ru-RU"/>
    </w:rPr>
  </w:style>
  <w:style w:type="character" w:customStyle="1" w:styleId="3">
    <w:name w:val="Знак Знак3"/>
    <w:basedOn w:val="DefaultParagraphFont"/>
    <w:uiPriority w:val="99"/>
    <w:rsid w:val="00E80A3B"/>
    <w:rPr>
      <w:rFonts w:cs="Times New Roman"/>
      <w:sz w:val="24"/>
      <w:szCs w:val="24"/>
      <w:lang w:val="ru-RU" w:eastAsia="ru-RU"/>
    </w:rPr>
  </w:style>
  <w:style w:type="character" w:customStyle="1" w:styleId="2">
    <w:name w:val="Знак Знак2"/>
    <w:basedOn w:val="DefaultParagraphFont"/>
    <w:uiPriority w:val="99"/>
    <w:rsid w:val="00E80A3B"/>
    <w:rPr>
      <w:rFonts w:ascii="Arial" w:hAnsi="Arial" w:cs="Arial"/>
      <w:sz w:val="28"/>
      <w:szCs w:val="28"/>
      <w:lang w:val="ru-RU" w:eastAsia="ru-RU"/>
    </w:rPr>
  </w:style>
  <w:style w:type="character" w:customStyle="1" w:styleId="1">
    <w:name w:val="Знак Знак1"/>
    <w:basedOn w:val="DefaultParagraphFont"/>
    <w:uiPriority w:val="99"/>
    <w:rsid w:val="00E80A3B"/>
    <w:rPr>
      <w:rFonts w:cs="Times New Roman"/>
      <w:lang w:val="ru-RU" w:eastAsia="ru-RU"/>
    </w:rPr>
  </w:style>
  <w:style w:type="character" w:customStyle="1" w:styleId="a3">
    <w:name w:val="Знак Знак"/>
    <w:basedOn w:val="DefaultParagraphFont"/>
    <w:uiPriority w:val="99"/>
    <w:rsid w:val="00E80A3B"/>
    <w:rPr>
      <w:rFonts w:cs="Times New Roman"/>
      <w:b/>
      <w:bCs/>
      <w:sz w:val="24"/>
      <w:szCs w:val="24"/>
      <w:lang w:val="en-US" w:eastAsia="ru-RU"/>
    </w:rPr>
  </w:style>
  <w:style w:type="paragraph" w:customStyle="1" w:styleId="a4">
    <w:name w:val="Знак"/>
    <w:basedOn w:val="Normal"/>
    <w:uiPriority w:val="99"/>
    <w:rsid w:val="00AA57C5"/>
    <w:rPr>
      <w:rFonts w:ascii="Verdana" w:eastAsia="Calibri"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4" TargetMode="External"/><Relationship Id="rId18" Type="http://schemas.openxmlformats.org/officeDocument/2006/relationships/hyperlink" Target="consultantplus://offline/main?base=LAW;n=117671;fld=134;dst=101247" TargetMode="External"/><Relationship Id="rId26" Type="http://schemas.openxmlformats.org/officeDocument/2006/relationships/hyperlink" Target="consultantplus://offline/ref=799921FCF3C51ED11F60FC039CB7D3F785B85A570B99547D8DF603E7B608B3CDE22BAAF585Y066L"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3YE6D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5" TargetMode="External"/><Relationship Id="rId25" Type="http://schemas.openxmlformats.org/officeDocument/2006/relationships/hyperlink" Target="consultantplus://offline/ref=799921FCF3C51ED11F60FC039CB7D3F785B85A570B99547D8DF603E7B608B3CDE22BAAF585Y061L" TargetMode="External"/><Relationship Id="rId33" Type="http://schemas.openxmlformats.org/officeDocument/2006/relationships/hyperlink" Target="consultantplus://offline/ref=131B4D40DE882E92658311E7A25B3A103762D4B9F824FEF93A9A73hFO9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main?base=LAW;n=117671;fld=134;dst=101244" TargetMode="External"/><Relationship Id="rId20" Type="http://schemas.openxmlformats.org/officeDocument/2006/relationships/hyperlink" Target="consultantplus://offline/ref=799921FCF3C51ED11F60FC039CB7D3F785B85A570B99547D8DF603E7B608B3CDE22BAAF282036E43YE63L" TargetMode="External"/><Relationship Id="rId29" Type="http://schemas.openxmlformats.org/officeDocument/2006/relationships/hyperlink" Target="consultantplus://offline/main?base=LAW;n=110266;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6687;fld=134" TargetMode="External"/><Relationship Id="rId24" Type="http://schemas.openxmlformats.org/officeDocument/2006/relationships/hyperlink" Target="consultantplus://offline/ref=799921FCF3C51ED11F60FC039CB7D3F785B85A570B99547D8DF603E7B608B3CDE22BAAF282036D41YE6BL" TargetMode="External"/><Relationship Id="rId32" Type="http://schemas.openxmlformats.org/officeDocument/2006/relationships/hyperlink" Target="consultantplus://offline/main?base=LAW;n=115838;fld=134"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26B40YE69L" TargetMode="External"/><Relationship Id="rId28" Type="http://schemas.openxmlformats.org/officeDocument/2006/relationships/hyperlink" Target="garantF1://10064333.0" TargetMode="External"/><Relationship Id="rId36" Type="http://schemas.openxmlformats.org/officeDocument/2006/relationships/header" Target="header1.xm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A4F12B573DEBA1911B060F71E58E4817E6533D7C492BCAFF778473DC53hCv0H" TargetMode="External"/><Relationship Id="rId31"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2" TargetMode="External"/><Relationship Id="rId22" Type="http://schemas.openxmlformats.org/officeDocument/2006/relationships/hyperlink" Target="consultantplus://offline/ref=799921FCF3C51ED11F60FC039CB7D3F785B85A570B99547D8DF603E7B608B3CDE22BAAF282026B40YE6AL" TargetMode="External"/><Relationship Id="rId27" Type="http://schemas.openxmlformats.org/officeDocument/2006/relationships/hyperlink" Target="garantF1://10064333.0" TargetMode="External"/><Relationship Id="rId30" Type="http://schemas.openxmlformats.org/officeDocument/2006/relationships/hyperlink" Target="consultantplus://offline/main?base=LAW;n=115681;fld=134"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1100</TotalTime>
  <Pages>43</Pages>
  <Words>25358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User</cp:lastModifiedBy>
  <cp:revision>109</cp:revision>
  <cp:lastPrinted>2018-02-05T04:27:00Z</cp:lastPrinted>
  <dcterms:created xsi:type="dcterms:W3CDTF">2013-02-15T02:25:00Z</dcterms:created>
  <dcterms:modified xsi:type="dcterms:W3CDTF">2018-04-04T02:05:00Z</dcterms:modified>
</cp:coreProperties>
</file>